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8C" w:rsidRDefault="00B81A8C" w:rsidP="00B81A8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74923" cy="6330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Service Kent Logo (REVISED FRENCH MAY 2013) FINAL (smalle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887" cy="6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8C" w:rsidRDefault="00B81A8C" w:rsidP="00B81A8C">
      <w:pPr>
        <w:jc w:val="center"/>
        <w:rPr>
          <w:rFonts w:ascii="Arial" w:hAnsi="Arial" w:cs="Arial"/>
          <w:b/>
        </w:rPr>
      </w:pPr>
    </w:p>
    <w:p w:rsidR="005E2CE2" w:rsidRDefault="005E2CE2" w:rsidP="00B81A8C">
      <w:pPr>
        <w:jc w:val="center"/>
        <w:rPr>
          <w:rFonts w:ascii="Arial" w:hAnsi="Arial" w:cs="Arial"/>
          <w:b/>
        </w:rPr>
      </w:pPr>
    </w:p>
    <w:p w:rsidR="006F6210" w:rsidRPr="00B81A8C" w:rsidRDefault="006F6210" w:rsidP="00B81A8C">
      <w:pPr>
        <w:jc w:val="center"/>
        <w:rPr>
          <w:rFonts w:ascii="Arial" w:hAnsi="Arial" w:cs="Arial"/>
          <w:b/>
        </w:rPr>
      </w:pPr>
      <w:r w:rsidRPr="00B81A8C">
        <w:rPr>
          <w:rFonts w:ascii="Arial" w:hAnsi="Arial" w:cs="Arial"/>
          <w:b/>
        </w:rPr>
        <w:t>KIDS T</w:t>
      </w:r>
      <w:r w:rsidR="003C3F14" w:rsidRPr="00B81A8C">
        <w:rPr>
          <w:rFonts w:ascii="Arial" w:hAnsi="Arial" w:cs="Arial"/>
          <w:b/>
        </w:rPr>
        <w:t>eam</w:t>
      </w:r>
      <w:r w:rsidR="008D6E45">
        <w:rPr>
          <w:rFonts w:ascii="Arial" w:hAnsi="Arial" w:cs="Arial"/>
          <w:b/>
        </w:rPr>
        <w:t xml:space="preserve"> </w:t>
      </w:r>
      <w:r w:rsidR="00E30A98" w:rsidRPr="00B81A8C">
        <w:rPr>
          <w:rFonts w:ascii="Arial" w:hAnsi="Arial" w:cs="Arial"/>
          <w:b/>
        </w:rPr>
        <w:t>Presentation Protocol</w:t>
      </w:r>
    </w:p>
    <w:p w:rsidR="003C3F14" w:rsidRPr="005E2CE2" w:rsidRDefault="003C3F14" w:rsidP="00E30A98">
      <w:pPr>
        <w:jc w:val="center"/>
        <w:rPr>
          <w:rFonts w:ascii="Arial" w:hAnsi="Arial" w:cs="Arial"/>
          <w:b/>
          <w:sz w:val="22"/>
          <w:szCs w:val="22"/>
        </w:rPr>
      </w:pPr>
    </w:p>
    <w:p w:rsidR="005E2CE2" w:rsidRDefault="005E2CE2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E16684" w:rsidRPr="003C3F14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  <w:r w:rsidRPr="003C3F14">
        <w:rPr>
          <w:rFonts w:ascii="Arial" w:hAnsi="Arial" w:cs="Arial"/>
          <w:sz w:val="22"/>
          <w:szCs w:val="22"/>
        </w:rPr>
        <w:t>All</w:t>
      </w:r>
      <w:r w:rsidR="00E16684" w:rsidRPr="003C3F14">
        <w:rPr>
          <w:rFonts w:ascii="Arial" w:hAnsi="Arial" w:cs="Arial"/>
          <w:sz w:val="22"/>
          <w:szCs w:val="22"/>
        </w:rPr>
        <w:t xml:space="preserve"> cases must be addressed through a community meeting prior to be</w:t>
      </w:r>
      <w:r w:rsidR="00B81A8C">
        <w:rPr>
          <w:rFonts w:ascii="Arial" w:hAnsi="Arial" w:cs="Arial"/>
          <w:sz w:val="22"/>
          <w:szCs w:val="22"/>
        </w:rPr>
        <w:t>ing brought before the KIDS Team</w:t>
      </w:r>
      <w:r w:rsidR="00E16684" w:rsidRPr="003C3F14">
        <w:rPr>
          <w:rFonts w:ascii="Arial" w:hAnsi="Arial" w:cs="Arial"/>
          <w:sz w:val="22"/>
          <w:szCs w:val="22"/>
        </w:rPr>
        <w:t xml:space="preserve"> Committee. The</w:t>
      </w:r>
      <w:r w:rsidR="00CC495B" w:rsidRPr="003C3F14">
        <w:rPr>
          <w:rFonts w:ascii="Arial" w:hAnsi="Arial" w:cs="Arial"/>
          <w:sz w:val="22"/>
          <w:szCs w:val="22"/>
        </w:rPr>
        <w:t xml:space="preserve"> family </w:t>
      </w:r>
      <w:r w:rsidR="00B35F92" w:rsidRPr="003C3F14">
        <w:rPr>
          <w:rFonts w:ascii="Arial" w:hAnsi="Arial" w:cs="Arial"/>
          <w:sz w:val="22"/>
          <w:szCs w:val="22"/>
        </w:rPr>
        <w:t>is</w:t>
      </w:r>
      <w:r w:rsidR="002F68C9">
        <w:rPr>
          <w:rFonts w:ascii="Arial" w:hAnsi="Arial" w:cs="Arial"/>
          <w:sz w:val="22"/>
          <w:szCs w:val="22"/>
        </w:rPr>
        <w:t xml:space="preserve"> required to be in</w:t>
      </w:r>
      <w:r w:rsidR="005E2CE2">
        <w:rPr>
          <w:rFonts w:ascii="Arial" w:hAnsi="Arial" w:cs="Arial"/>
          <w:sz w:val="22"/>
          <w:szCs w:val="22"/>
        </w:rPr>
        <w:t xml:space="preserve"> agreement for</w:t>
      </w:r>
      <w:r w:rsidR="00493D9F" w:rsidRPr="003C3F14">
        <w:rPr>
          <w:rFonts w:ascii="Arial" w:hAnsi="Arial" w:cs="Arial"/>
          <w:sz w:val="22"/>
          <w:szCs w:val="22"/>
        </w:rPr>
        <w:t xml:space="preserve"> the case </w:t>
      </w:r>
      <w:r w:rsidR="005E2CE2">
        <w:rPr>
          <w:rFonts w:ascii="Arial" w:hAnsi="Arial" w:cs="Arial"/>
          <w:sz w:val="22"/>
          <w:szCs w:val="22"/>
        </w:rPr>
        <w:t>to</w:t>
      </w:r>
      <w:r w:rsidR="00B81A8C">
        <w:rPr>
          <w:rFonts w:ascii="Arial" w:hAnsi="Arial" w:cs="Arial"/>
          <w:sz w:val="22"/>
          <w:szCs w:val="22"/>
        </w:rPr>
        <w:t xml:space="preserve"> be brought before the KIDS Team</w:t>
      </w:r>
      <w:r w:rsidR="00493D9F" w:rsidRPr="003C3F14">
        <w:rPr>
          <w:rFonts w:ascii="Arial" w:hAnsi="Arial" w:cs="Arial"/>
          <w:sz w:val="22"/>
          <w:szCs w:val="22"/>
        </w:rPr>
        <w:t xml:space="preserve"> Committee</w:t>
      </w:r>
      <w:r w:rsidR="00CC495B" w:rsidRPr="003C3F14">
        <w:rPr>
          <w:rFonts w:ascii="Arial" w:hAnsi="Arial" w:cs="Arial"/>
          <w:sz w:val="22"/>
          <w:szCs w:val="22"/>
        </w:rPr>
        <w:t xml:space="preserve">. </w:t>
      </w:r>
      <w:r w:rsidR="005E2CE2">
        <w:rPr>
          <w:rFonts w:ascii="Arial" w:hAnsi="Arial" w:cs="Arial"/>
          <w:sz w:val="22"/>
          <w:szCs w:val="22"/>
        </w:rPr>
        <w:t>T</w:t>
      </w:r>
      <w:r w:rsidR="00CC495B" w:rsidRPr="003C3F14">
        <w:rPr>
          <w:rFonts w:ascii="Arial" w:hAnsi="Arial" w:cs="Arial"/>
          <w:sz w:val="22"/>
          <w:szCs w:val="22"/>
        </w:rPr>
        <w:t>he m</w:t>
      </w:r>
      <w:r w:rsidR="00493D9F" w:rsidRPr="003C3F14">
        <w:rPr>
          <w:rFonts w:ascii="Arial" w:hAnsi="Arial" w:cs="Arial"/>
          <w:sz w:val="22"/>
          <w:szCs w:val="22"/>
        </w:rPr>
        <w:t xml:space="preserve">ost recent community meeting notes must be </w:t>
      </w:r>
      <w:r w:rsidR="005E2CE2">
        <w:rPr>
          <w:rFonts w:ascii="Arial" w:hAnsi="Arial" w:cs="Arial"/>
          <w:sz w:val="22"/>
          <w:szCs w:val="22"/>
        </w:rPr>
        <w:t>included in the Presentation Form</w:t>
      </w:r>
      <w:r w:rsidR="00493D9F" w:rsidRPr="003C3F14">
        <w:rPr>
          <w:rFonts w:ascii="Arial" w:hAnsi="Arial" w:cs="Arial"/>
          <w:sz w:val="22"/>
          <w:szCs w:val="22"/>
        </w:rPr>
        <w:t xml:space="preserve">.  </w:t>
      </w:r>
    </w:p>
    <w:p w:rsidR="003C3F14" w:rsidRPr="005E2CE2" w:rsidRDefault="003C3F14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493D9F" w:rsidRPr="003C3F14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  <w:r w:rsidRPr="003C3F14">
        <w:rPr>
          <w:rFonts w:ascii="Arial" w:hAnsi="Arial" w:cs="Arial"/>
          <w:sz w:val="22"/>
          <w:szCs w:val="22"/>
        </w:rPr>
        <w:t>When a fami</w:t>
      </w:r>
      <w:r w:rsidR="00B81A8C">
        <w:rPr>
          <w:rFonts w:ascii="Arial" w:hAnsi="Arial" w:cs="Arial"/>
          <w:sz w:val="22"/>
          <w:szCs w:val="22"/>
        </w:rPr>
        <w:t>ly requests a KIDS Team</w:t>
      </w:r>
      <w:r w:rsidR="005E2CE2">
        <w:rPr>
          <w:rFonts w:ascii="Arial" w:hAnsi="Arial" w:cs="Arial"/>
          <w:sz w:val="22"/>
          <w:szCs w:val="22"/>
        </w:rPr>
        <w:t xml:space="preserve"> Committee</w:t>
      </w:r>
      <w:r w:rsidR="008D6E45">
        <w:rPr>
          <w:rFonts w:ascii="Arial" w:hAnsi="Arial" w:cs="Arial"/>
          <w:sz w:val="22"/>
          <w:szCs w:val="22"/>
        </w:rPr>
        <w:t xml:space="preserve"> </w:t>
      </w:r>
      <w:r w:rsidR="005E2CE2">
        <w:rPr>
          <w:rFonts w:ascii="Arial" w:hAnsi="Arial" w:cs="Arial"/>
          <w:sz w:val="22"/>
          <w:szCs w:val="22"/>
        </w:rPr>
        <w:t>M</w:t>
      </w:r>
      <w:r w:rsidR="008B07D5" w:rsidRPr="003C3F14">
        <w:rPr>
          <w:rFonts w:ascii="Arial" w:hAnsi="Arial" w:cs="Arial"/>
          <w:sz w:val="22"/>
          <w:szCs w:val="22"/>
        </w:rPr>
        <w:t>eeting;</w:t>
      </w:r>
      <w:r w:rsidR="001C4925" w:rsidRPr="003C3F14">
        <w:rPr>
          <w:rFonts w:ascii="Arial" w:hAnsi="Arial" w:cs="Arial"/>
          <w:sz w:val="22"/>
          <w:szCs w:val="22"/>
        </w:rPr>
        <w:t xml:space="preserve"> it is the understanding</w:t>
      </w:r>
      <w:r w:rsidR="005E2CE2">
        <w:rPr>
          <w:rFonts w:ascii="Arial" w:hAnsi="Arial" w:cs="Arial"/>
          <w:sz w:val="22"/>
          <w:szCs w:val="22"/>
        </w:rPr>
        <w:t xml:space="preserve"> of KIDS Team</w:t>
      </w:r>
      <w:r w:rsidR="001C4925" w:rsidRPr="003C3F14">
        <w:rPr>
          <w:rFonts w:ascii="Arial" w:hAnsi="Arial" w:cs="Arial"/>
          <w:sz w:val="22"/>
          <w:szCs w:val="22"/>
        </w:rPr>
        <w:t xml:space="preserve"> that im</w:t>
      </w:r>
      <w:r w:rsidRPr="003C3F14">
        <w:rPr>
          <w:rFonts w:ascii="Arial" w:hAnsi="Arial" w:cs="Arial"/>
          <w:sz w:val="22"/>
          <w:szCs w:val="22"/>
        </w:rPr>
        <w:t xml:space="preserve">plied consent is given at the time of </w:t>
      </w:r>
      <w:r w:rsidR="005E2CE2">
        <w:rPr>
          <w:rFonts w:ascii="Arial" w:hAnsi="Arial" w:cs="Arial"/>
          <w:sz w:val="22"/>
          <w:szCs w:val="22"/>
        </w:rPr>
        <w:t xml:space="preserve">the </w:t>
      </w:r>
      <w:r w:rsidRPr="003C3F14">
        <w:rPr>
          <w:rFonts w:ascii="Arial" w:hAnsi="Arial" w:cs="Arial"/>
          <w:sz w:val="22"/>
          <w:szCs w:val="22"/>
        </w:rPr>
        <w:t xml:space="preserve">request.  </w:t>
      </w:r>
    </w:p>
    <w:p w:rsidR="00E96F01" w:rsidRPr="005E2CE2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E96F01" w:rsidRPr="003C3F14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  <w:r w:rsidRPr="003C3F14">
        <w:rPr>
          <w:rFonts w:ascii="Arial" w:hAnsi="Arial" w:cs="Arial"/>
          <w:sz w:val="22"/>
          <w:szCs w:val="22"/>
        </w:rPr>
        <w:t xml:space="preserve">A presentation report written by the </w:t>
      </w:r>
      <w:r w:rsidR="002F68C9">
        <w:rPr>
          <w:rFonts w:ascii="Arial" w:hAnsi="Arial" w:cs="Arial"/>
          <w:sz w:val="22"/>
          <w:szCs w:val="22"/>
        </w:rPr>
        <w:t>S</w:t>
      </w:r>
      <w:r w:rsidRPr="003C3F14">
        <w:rPr>
          <w:rFonts w:ascii="Arial" w:hAnsi="Arial" w:cs="Arial"/>
          <w:sz w:val="22"/>
          <w:szCs w:val="22"/>
        </w:rPr>
        <w:t xml:space="preserve">ervice </w:t>
      </w:r>
      <w:r w:rsidR="002F68C9">
        <w:rPr>
          <w:rFonts w:ascii="Arial" w:hAnsi="Arial" w:cs="Arial"/>
          <w:sz w:val="22"/>
          <w:szCs w:val="22"/>
        </w:rPr>
        <w:t>C</w:t>
      </w:r>
      <w:r w:rsidRPr="003C3F14">
        <w:rPr>
          <w:rFonts w:ascii="Arial" w:hAnsi="Arial" w:cs="Arial"/>
          <w:sz w:val="22"/>
          <w:szCs w:val="22"/>
        </w:rPr>
        <w:t>oordinat</w:t>
      </w:r>
      <w:r w:rsidR="00B81A8C">
        <w:rPr>
          <w:rFonts w:ascii="Arial" w:hAnsi="Arial" w:cs="Arial"/>
          <w:sz w:val="22"/>
          <w:szCs w:val="22"/>
        </w:rPr>
        <w:t xml:space="preserve">or is provided to the KIDS Team </w:t>
      </w:r>
      <w:r w:rsidRPr="003C3F14">
        <w:rPr>
          <w:rFonts w:ascii="Arial" w:hAnsi="Arial" w:cs="Arial"/>
          <w:sz w:val="22"/>
          <w:szCs w:val="22"/>
        </w:rPr>
        <w:t xml:space="preserve">Committee members. </w:t>
      </w:r>
    </w:p>
    <w:p w:rsidR="00E96F01" w:rsidRPr="005E2CE2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E96F01" w:rsidRPr="003C3F14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  <w:r w:rsidRPr="003C3F14">
        <w:rPr>
          <w:rFonts w:ascii="Arial" w:hAnsi="Arial" w:cs="Arial"/>
          <w:sz w:val="22"/>
          <w:szCs w:val="22"/>
        </w:rPr>
        <w:t xml:space="preserve">The </w:t>
      </w:r>
      <w:r w:rsidR="005E2CE2">
        <w:rPr>
          <w:rFonts w:ascii="Arial" w:hAnsi="Arial" w:cs="Arial"/>
          <w:sz w:val="22"/>
          <w:szCs w:val="22"/>
        </w:rPr>
        <w:t>S</w:t>
      </w:r>
      <w:r w:rsidRPr="003C3F14">
        <w:rPr>
          <w:rFonts w:ascii="Arial" w:hAnsi="Arial" w:cs="Arial"/>
          <w:sz w:val="22"/>
          <w:szCs w:val="22"/>
        </w:rPr>
        <w:t xml:space="preserve">ervice </w:t>
      </w:r>
      <w:r w:rsidR="005E2CE2">
        <w:rPr>
          <w:rFonts w:ascii="Arial" w:hAnsi="Arial" w:cs="Arial"/>
          <w:sz w:val="22"/>
          <w:szCs w:val="22"/>
        </w:rPr>
        <w:t>C</w:t>
      </w:r>
      <w:r w:rsidRPr="003C3F14">
        <w:rPr>
          <w:rFonts w:ascii="Arial" w:hAnsi="Arial" w:cs="Arial"/>
          <w:sz w:val="22"/>
          <w:szCs w:val="22"/>
        </w:rPr>
        <w:t>oordinator is responsible for inviting any guests that may assist in provid</w:t>
      </w:r>
      <w:r w:rsidR="00B81A8C">
        <w:rPr>
          <w:rFonts w:ascii="Arial" w:hAnsi="Arial" w:cs="Arial"/>
          <w:sz w:val="22"/>
          <w:szCs w:val="22"/>
        </w:rPr>
        <w:t>ing information to the KIDS Team</w:t>
      </w:r>
      <w:r w:rsidRPr="003C3F14">
        <w:rPr>
          <w:rFonts w:ascii="Arial" w:hAnsi="Arial" w:cs="Arial"/>
          <w:sz w:val="22"/>
          <w:szCs w:val="22"/>
        </w:rPr>
        <w:t xml:space="preserve"> Committee. Service </w:t>
      </w:r>
      <w:r w:rsidR="005E2CE2">
        <w:rPr>
          <w:rFonts w:ascii="Arial" w:hAnsi="Arial" w:cs="Arial"/>
          <w:sz w:val="22"/>
          <w:szCs w:val="22"/>
        </w:rPr>
        <w:t>C</w:t>
      </w:r>
      <w:r w:rsidRPr="003C3F14">
        <w:rPr>
          <w:rFonts w:ascii="Arial" w:hAnsi="Arial" w:cs="Arial"/>
          <w:sz w:val="22"/>
          <w:szCs w:val="22"/>
        </w:rPr>
        <w:t>oordinators are strongly encouraged to invite guests who can assist in providing information that w</w:t>
      </w:r>
      <w:r w:rsidR="00AC6E08" w:rsidRPr="003C3F14">
        <w:rPr>
          <w:rFonts w:ascii="Arial" w:hAnsi="Arial" w:cs="Arial"/>
          <w:sz w:val="22"/>
          <w:szCs w:val="22"/>
        </w:rPr>
        <w:t>ill serve to clarify the child/youth</w:t>
      </w:r>
      <w:r w:rsidRPr="003C3F14">
        <w:rPr>
          <w:rFonts w:ascii="Arial" w:hAnsi="Arial" w:cs="Arial"/>
          <w:sz w:val="22"/>
          <w:szCs w:val="22"/>
        </w:rPr>
        <w:t xml:space="preserve"> needs. All</w:t>
      </w:r>
      <w:r w:rsidR="005D6639" w:rsidRPr="003C3F14">
        <w:rPr>
          <w:rFonts w:ascii="Arial" w:hAnsi="Arial" w:cs="Arial"/>
          <w:sz w:val="22"/>
          <w:szCs w:val="22"/>
        </w:rPr>
        <w:t xml:space="preserve"> parents or legal guardians must </w:t>
      </w:r>
      <w:r w:rsidRPr="003C3F14">
        <w:rPr>
          <w:rFonts w:ascii="Arial" w:hAnsi="Arial" w:cs="Arial"/>
          <w:sz w:val="22"/>
          <w:szCs w:val="22"/>
        </w:rPr>
        <w:t>a</w:t>
      </w:r>
      <w:r w:rsidR="00B81A8C">
        <w:rPr>
          <w:rFonts w:ascii="Arial" w:hAnsi="Arial" w:cs="Arial"/>
          <w:sz w:val="22"/>
          <w:szCs w:val="22"/>
        </w:rPr>
        <w:t>ttend the KIDS Team</w:t>
      </w:r>
      <w:r w:rsidRPr="003C3F14">
        <w:rPr>
          <w:rFonts w:ascii="Arial" w:hAnsi="Arial" w:cs="Arial"/>
          <w:sz w:val="22"/>
          <w:szCs w:val="22"/>
        </w:rPr>
        <w:t xml:space="preserve"> meeting. </w:t>
      </w:r>
      <w:r w:rsidR="005E2CE2">
        <w:rPr>
          <w:rFonts w:ascii="Arial" w:hAnsi="Arial" w:cs="Arial"/>
          <w:sz w:val="22"/>
          <w:szCs w:val="22"/>
        </w:rPr>
        <w:t>If the S</w:t>
      </w:r>
      <w:r w:rsidR="00CC495B" w:rsidRPr="003C3F14">
        <w:rPr>
          <w:rFonts w:ascii="Arial" w:hAnsi="Arial" w:cs="Arial"/>
          <w:sz w:val="22"/>
          <w:szCs w:val="22"/>
        </w:rPr>
        <w:t xml:space="preserve">ervice </w:t>
      </w:r>
      <w:r w:rsidR="005E2CE2">
        <w:rPr>
          <w:rFonts w:ascii="Arial" w:hAnsi="Arial" w:cs="Arial"/>
          <w:sz w:val="22"/>
          <w:szCs w:val="22"/>
        </w:rPr>
        <w:t>C</w:t>
      </w:r>
      <w:r w:rsidR="00CC495B" w:rsidRPr="003C3F14">
        <w:rPr>
          <w:rFonts w:ascii="Arial" w:hAnsi="Arial" w:cs="Arial"/>
          <w:sz w:val="22"/>
          <w:szCs w:val="22"/>
        </w:rPr>
        <w:t xml:space="preserve">oordinator and parents </w:t>
      </w:r>
      <w:r w:rsidR="005E2CE2">
        <w:rPr>
          <w:rFonts w:ascii="Arial" w:hAnsi="Arial" w:cs="Arial"/>
          <w:sz w:val="22"/>
          <w:szCs w:val="22"/>
        </w:rPr>
        <w:t xml:space="preserve">are able to provide detailed </w:t>
      </w:r>
      <w:r w:rsidR="00CC495B" w:rsidRPr="003C3F14">
        <w:rPr>
          <w:rFonts w:ascii="Arial" w:hAnsi="Arial" w:cs="Arial"/>
          <w:sz w:val="22"/>
          <w:szCs w:val="22"/>
        </w:rPr>
        <w:t>information conce</w:t>
      </w:r>
      <w:r w:rsidR="00AC6E08" w:rsidRPr="003C3F14">
        <w:rPr>
          <w:rFonts w:ascii="Arial" w:hAnsi="Arial" w:cs="Arial"/>
          <w:sz w:val="22"/>
          <w:szCs w:val="22"/>
        </w:rPr>
        <w:t>rning all services the child/</w:t>
      </w:r>
      <w:r w:rsidR="00CC495B" w:rsidRPr="003C3F14">
        <w:rPr>
          <w:rFonts w:ascii="Arial" w:hAnsi="Arial" w:cs="Arial"/>
          <w:sz w:val="22"/>
          <w:szCs w:val="22"/>
        </w:rPr>
        <w:t>youth are accessing, then it is not mandatory for additio</w:t>
      </w:r>
      <w:r w:rsidR="00B81A8C">
        <w:rPr>
          <w:rFonts w:ascii="Arial" w:hAnsi="Arial" w:cs="Arial"/>
          <w:sz w:val="22"/>
          <w:szCs w:val="22"/>
        </w:rPr>
        <w:t>nal service providers to attend</w:t>
      </w:r>
      <w:r w:rsidR="00CC495B" w:rsidRPr="003C3F14">
        <w:rPr>
          <w:rFonts w:ascii="Arial" w:hAnsi="Arial" w:cs="Arial"/>
          <w:sz w:val="22"/>
          <w:szCs w:val="22"/>
        </w:rPr>
        <w:t xml:space="preserve">. </w:t>
      </w:r>
    </w:p>
    <w:p w:rsidR="00E96F01" w:rsidRPr="005E2CE2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E96F01" w:rsidRPr="003C3F14" w:rsidRDefault="00B81A8C" w:rsidP="00B81A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KIDS Team</w:t>
      </w:r>
      <w:r w:rsidR="005D6639" w:rsidRPr="003C3F14">
        <w:rPr>
          <w:rFonts w:ascii="Arial" w:hAnsi="Arial" w:cs="Arial"/>
          <w:sz w:val="22"/>
          <w:szCs w:val="22"/>
        </w:rPr>
        <w:t xml:space="preserve"> Committee</w:t>
      </w:r>
      <w:r w:rsidR="00E96F01" w:rsidRPr="003C3F14">
        <w:rPr>
          <w:rFonts w:ascii="Arial" w:hAnsi="Arial" w:cs="Arial"/>
          <w:sz w:val="22"/>
          <w:szCs w:val="22"/>
        </w:rPr>
        <w:t xml:space="preserve"> must endorse any residential placements. </w:t>
      </w:r>
      <w:r w:rsidR="00CC495B" w:rsidRPr="003C3F14">
        <w:rPr>
          <w:rFonts w:ascii="Arial" w:hAnsi="Arial" w:cs="Arial"/>
          <w:sz w:val="22"/>
          <w:szCs w:val="22"/>
        </w:rPr>
        <w:t>The purpose of</w:t>
      </w:r>
      <w:r w:rsidR="008D6E45">
        <w:rPr>
          <w:rFonts w:ascii="Arial" w:hAnsi="Arial" w:cs="Arial"/>
          <w:sz w:val="22"/>
          <w:szCs w:val="22"/>
        </w:rPr>
        <w:t xml:space="preserve"> </w:t>
      </w:r>
      <w:r w:rsidR="008B07D5" w:rsidRPr="003C3F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KIDS Team</w:t>
      </w:r>
      <w:r w:rsidR="00CC495B" w:rsidRPr="003C3F14">
        <w:rPr>
          <w:rFonts w:ascii="Arial" w:hAnsi="Arial" w:cs="Arial"/>
          <w:sz w:val="22"/>
          <w:szCs w:val="22"/>
        </w:rPr>
        <w:t xml:space="preserve"> meeting is </w:t>
      </w:r>
      <w:r w:rsidR="001B6A3C" w:rsidRPr="003C3F14">
        <w:rPr>
          <w:rFonts w:ascii="Arial" w:hAnsi="Arial" w:cs="Arial"/>
          <w:sz w:val="22"/>
          <w:szCs w:val="22"/>
        </w:rPr>
        <w:t xml:space="preserve">for planning, facilitating access to community resources </w:t>
      </w:r>
      <w:r w:rsidR="005E2CE2" w:rsidRPr="003C3F14">
        <w:rPr>
          <w:rFonts w:ascii="Arial" w:hAnsi="Arial" w:cs="Arial"/>
          <w:sz w:val="22"/>
          <w:szCs w:val="22"/>
        </w:rPr>
        <w:t>that are considered beneficial for the child/family to access</w:t>
      </w:r>
      <w:r w:rsidR="005E2CE2">
        <w:rPr>
          <w:rFonts w:ascii="Arial" w:hAnsi="Arial" w:cs="Arial"/>
          <w:sz w:val="22"/>
          <w:szCs w:val="22"/>
        </w:rPr>
        <w:t>,</w:t>
      </w:r>
      <w:r w:rsidR="008D6E45">
        <w:rPr>
          <w:rFonts w:ascii="Arial" w:hAnsi="Arial" w:cs="Arial"/>
          <w:sz w:val="22"/>
          <w:szCs w:val="22"/>
        </w:rPr>
        <w:t xml:space="preserve"> </w:t>
      </w:r>
      <w:r w:rsidR="001B6A3C" w:rsidRPr="003C3F14">
        <w:rPr>
          <w:rFonts w:ascii="Arial" w:hAnsi="Arial" w:cs="Arial"/>
          <w:sz w:val="22"/>
          <w:szCs w:val="22"/>
        </w:rPr>
        <w:t>and</w:t>
      </w:r>
      <w:r w:rsidR="005E2CE2">
        <w:rPr>
          <w:rFonts w:ascii="Arial" w:hAnsi="Arial" w:cs="Arial"/>
          <w:sz w:val="22"/>
          <w:szCs w:val="22"/>
        </w:rPr>
        <w:t xml:space="preserve"> making</w:t>
      </w:r>
      <w:r w:rsidR="001B6A3C" w:rsidRPr="003C3F14">
        <w:rPr>
          <w:rFonts w:ascii="Arial" w:hAnsi="Arial" w:cs="Arial"/>
          <w:sz w:val="22"/>
          <w:szCs w:val="22"/>
        </w:rPr>
        <w:t xml:space="preserve"> recommendations</w:t>
      </w:r>
      <w:r w:rsidR="00CC495B" w:rsidRPr="003C3F14">
        <w:rPr>
          <w:rFonts w:ascii="Arial" w:hAnsi="Arial" w:cs="Arial"/>
          <w:sz w:val="22"/>
          <w:szCs w:val="22"/>
        </w:rPr>
        <w:t xml:space="preserve"> regarding the child/youth</w:t>
      </w:r>
      <w:r w:rsidR="005E2CE2">
        <w:rPr>
          <w:rFonts w:ascii="Arial" w:hAnsi="Arial" w:cs="Arial"/>
          <w:sz w:val="22"/>
          <w:szCs w:val="22"/>
        </w:rPr>
        <w:t>’s</w:t>
      </w:r>
      <w:r w:rsidR="00CC495B" w:rsidRPr="003C3F14">
        <w:rPr>
          <w:rFonts w:ascii="Arial" w:hAnsi="Arial" w:cs="Arial"/>
          <w:sz w:val="22"/>
          <w:szCs w:val="22"/>
        </w:rPr>
        <w:t xml:space="preserve"> needs</w:t>
      </w:r>
      <w:proofErr w:type="gramStart"/>
      <w:r w:rsidR="005E2CE2">
        <w:rPr>
          <w:rFonts w:ascii="Arial" w:hAnsi="Arial" w:cs="Arial"/>
          <w:sz w:val="22"/>
          <w:szCs w:val="22"/>
        </w:rPr>
        <w:t>.</w:t>
      </w:r>
      <w:r w:rsidR="00CC495B" w:rsidRPr="003C3F14">
        <w:rPr>
          <w:rFonts w:ascii="Arial" w:hAnsi="Arial" w:cs="Arial"/>
          <w:sz w:val="22"/>
          <w:szCs w:val="22"/>
        </w:rPr>
        <w:t>.</w:t>
      </w:r>
      <w:proofErr w:type="gramEnd"/>
    </w:p>
    <w:p w:rsidR="005D6639" w:rsidRPr="005E2CE2" w:rsidRDefault="005D6639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5D6639" w:rsidRPr="003C3F14" w:rsidRDefault="005E2CE2" w:rsidP="00B81A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Community Service Plan and r</w:t>
      </w:r>
      <w:r w:rsidR="005D6639" w:rsidRPr="003C3F14">
        <w:rPr>
          <w:rFonts w:ascii="Arial" w:hAnsi="Arial" w:cs="Arial"/>
          <w:sz w:val="22"/>
          <w:szCs w:val="22"/>
        </w:rPr>
        <w:t xml:space="preserve">ecommendations </w:t>
      </w:r>
      <w:r>
        <w:rPr>
          <w:rFonts w:ascii="Arial" w:hAnsi="Arial" w:cs="Arial"/>
          <w:sz w:val="22"/>
          <w:szCs w:val="22"/>
        </w:rPr>
        <w:t xml:space="preserve">resulting from the presentation </w:t>
      </w:r>
      <w:r w:rsidR="005D6639" w:rsidRPr="003C3F14">
        <w:rPr>
          <w:rFonts w:ascii="Arial" w:hAnsi="Arial" w:cs="Arial"/>
          <w:sz w:val="22"/>
          <w:szCs w:val="22"/>
        </w:rPr>
        <w:t>will be provided in writing to c</w:t>
      </w:r>
      <w:r w:rsidR="008B07D5" w:rsidRPr="003C3F14">
        <w:rPr>
          <w:rFonts w:ascii="Arial" w:hAnsi="Arial" w:cs="Arial"/>
          <w:sz w:val="22"/>
          <w:szCs w:val="22"/>
        </w:rPr>
        <w:t>ommunity partners and parents/</w:t>
      </w:r>
      <w:r w:rsidR="005D6639" w:rsidRPr="003C3F14">
        <w:rPr>
          <w:rFonts w:ascii="Arial" w:hAnsi="Arial" w:cs="Arial"/>
          <w:sz w:val="22"/>
          <w:szCs w:val="22"/>
        </w:rPr>
        <w:t>legal guardians.</w:t>
      </w:r>
    </w:p>
    <w:p w:rsidR="00E96F01" w:rsidRPr="005E2CE2" w:rsidRDefault="00E96F01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6F6210" w:rsidRPr="003C3F14" w:rsidRDefault="00B81A8C" w:rsidP="00B81A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KIDS Team S</w:t>
      </w:r>
      <w:r w:rsidR="005D6639" w:rsidRPr="003C3F14">
        <w:rPr>
          <w:rFonts w:ascii="Arial" w:hAnsi="Arial" w:cs="Arial"/>
          <w:sz w:val="22"/>
          <w:szCs w:val="22"/>
        </w:rPr>
        <w:t xml:space="preserve">ervice </w:t>
      </w:r>
      <w:r>
        <w:rPr>
          <w:rFonts w:ascii="Arial" w:hAnsi="Arial" w:cs="Arial"/>
          <w:sz w:val="22"/>
          <w:szCs w:val="22"/>
        </w:rPr>
        <w:t>C</w:t>
      </w:r>
      <w:r w:rsidR="005D6639" w:rsidRPr="003C3F14">
        <w:rPr>
          <w:rFonts w:ascii="Arial" w:hAnsi="Arial" w:cs="Arial"/>
          <w:sz w:val="22"/>
          <w:szCs w:val="22"/>
        </w:rPr>
        <w:t>oordinat</w:t>
      </w:r>
      <w:r>
        <w:rPr>
          <w:rFonts w:ascii="Arial" w:hAnsi="Arial" w:cs="Arial"/>
          <w:sz w:val="22"/>
          <w:szCs w:val="22"/>
        </w:rPr>
        <w:t>or will not schedule a KIDS Team</w:t>
      </w:r>
      <w:r w:rsidR="005D6639" w:rsidRPr="003C3F14">
        <w:rPr>
          <w:rFonts w:ascii="Arial" w:hAnsi="Arial" w:cs="Arial"/>
          <w:sz w:val="22"/>
          <w:szCs w:val="22"/>
        </w:rPr>
        <w:t xml:space="preserve"> meeting until all the pertinent information has been collected. </w:t>
      </w:r>
    </w:p>
    <w:p w:rsidR="00091111" w:rsidRPr="005E2CE2" w:rsidRDefault="00091111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CC495B" w:rsidRDefault="00B81A8C" w:rsidP="00B81A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Service C</w:t>
      </w:r>
      <w:r w:rsidR="005E2CE2">
        <w:rPr>
          <w:rFonts w:ascii="Arial" w:hAnsi="Arial" w:cs="Arial"/>
          <w:sz w:val="22"/>
          <w:szCs w:val="22"/>
        </w:rPr>
        <w:t xml:space="preserve">oordinator will begin each KIDS Team Committee Meeting by providing </w:t>
      </w:r>
      <w:r w:rsidR="00E30A98" w:rsidRPr="003C3F14">
        <w:rPr>
          <w:rFonts w:ascii="Arial" w:hAnsi="Arial" w:cs="Arial"/>
          <w:sz w:val="22"/>
          <w:szCs w:val="22"/>
        </w:rPr>
        <w:t>a verbal summary of the facts and circumsta</w:t>
      </w:r>
      <w:r w:rsidR="005E2CE2">
        <w:rPr>
          <w:rFonts w:ascii="Arial" w:hAnsi="Arial" w:cs="Arial"/>
          <w:sz w:val="22"/>
          <w:szCs w:val="22"/>
        </w:rPr>
        <w:t>nces that brought</w:t>
      </w:r>
      <w:r>
        <w:rPr>
          <w:rFonts w:ascii="Arial" w:hAnsi="Arial" w:cs="Arial"/>
          <w:sz w:val="22"/>
          <w:szCs w:val="22"/>
        </w:rPr>
        <w:t xml:space="preserve"> the case to </w:t>
      </w:r>
      <w:r w:rsidR="005E2CE2">
        <w:rPr>
          <w:rFonts w:ascii="Arial" w:hAnsi="Arial" w:cs="Arial"/>
          <w:sz w:val="22"/>
          <w:szCs w:val="22"/>
        </w:rPr>
        <w:t>the table</w:t>
      </w:r>
      <w:r>
        <w:rPr>
          <w:rFonts w:ascii="Arial" w:hAnsi="Arial" w:cs="Arial"/>
          <w:sz w:val="22"/>
          <w:szCs w:val="22"/>
        </w:rPr>
        <w:t>. KIDS Team</w:t>
      </w:r>
      <w:r w:rsidR="00E30A98" w:rsidRPr="003C3F14">
        <w:rPr>
          <w:rFonts w:ascii="Arial" w:hAnsi="Arial" w:cs="Arial"/>
          <w:sz w:val="22"/>
          <w:szCs w:val="22"/>
        </w:rPr>
        <w:t xml:space="preserve"> Committee members will then direct questions to the </w:t>
      </w:r>
      <w:r w:rsidR="005E2CE2">
        <w:rPr>
          <w:rFonts w:ascii="Arial" w:hAnsi="Arial" w:cs="Arial"/>
          <w:sz w:val="22"/>
          <w:szCs w:val="22"/>
        </w:rPr>
        <w:t>S</w:t>
      </w:r>
      <w:r w:rsidR="00E30A98" w:rsidRPr="003C3F14">
        <w:rPr>
          <w:rFonts w:ascii="Arial" w:hAnsi="Arial" w:cs="Arial"/>
          <w:sz w:val="22"/>
          <w:szCs w:val="22"/>
        </w:rPr>
        <w:t xml:space="preserve">ervice </w:t>
      </w:r>
      <w:r w:rsidR="005E2CE2">
        <w:rPr>
          <w:rFonts w:ascii="Arial" w:hAnsi="Arial" w:cs="Arial"/>
          <w:sz w:val="22"/>
          <w:szCs w:val="22"/>
        </w:rPr>
        <w:t>C</w:t>
      </w:r>
      <w:r w:rsidR="00E30A98" w:rsidRPr="003C3F14">
        <w:rPr>
          <w:rFonts w:ascii="Arial" w:hAnsi="Arial" w:cs="Arial"/>
          <w:sz w:val="22"/>
          <w:szCs w:val="22"/>
        </w:rPr>
        <w:t xml:space="preserve">oordinator, family members, </w:t>
      </w:r>
      <w:r w:rsidR="005E2CE2">
        <w:rPr>
          <w:rFonts w:ascii="Arial" w:hAnsi="Arial" w:cs="Arial"/>
          <w:sz w:val="22"/>
          <w:szCs w:val="22"/>
        </w:rPr>
        <w:t>and/</w:t>
      </w:r>
      <w:r w:rsidR="00E30A98" w:rsidRPr="003C3F14">
        <w:rPr>
          <w:rFonts w:ascii="Arial" w:hAnsi="Arial" w:cs="Arial"/>
          <w:sz w:val="22"/>
          <w:szCs w:val="22"/>
        </w:rPr>
        <w:t xml:space="preserve">or invited guests. </w:t>
      </w:r>
    </w:p>
    <w:p w:rsidR="005E2CE2" w:rsidRDefault="005E2CE2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5E2CE2" w:rsidRPr="00B81A8C" w:rsidRDefault="005E2CE2" w:rsidP="00B81A8C">
      <w:pPr>
        <w:spacing w:line="276" w:lineRule="auto"/>
        <w:rPr>
          <w:rFonts w:ascii="Arial" w:hAnsi="Arial" w:cs="Arial"/>
          <w:sz w:val="22"/>
          <w:szCs w:val="22"/>
        </w:rPr>
      </w:pPr>
    </w:p>
    <w:p w:rsidR="003C3F14" w:rsidRPr="005E2CE2" w:rsidRDefault="003C3F14" w:rsidP="006F6210">
      <w:pPr>
        <w:rPr>
          <w:sz w:val="22"/>
          <w:szCs w:val="22"/>
        </w:rPr>
      </w:pPr>
    </w:p>
    <w:p w:rsidR="008E3308" w:rsidRPr="008E3308" w:rsidRDefault="008E3308" w:rsidP="008E3308">
      <w:pPr>
        <w:pStyle w:val="Heading1"/>
        <w:rPr>
          <w:rFonts w:ascii="Arial" w:hAnsi="Arial" w:cs="Arial"/>
        </w:rPr>
      </w:pPr>
    </w:p>
    <w:p w:rsidR="006F6210" w:rsidRDefault="006F6210" w:rsidP="006F6210"/>
    <w:p w:rsidR="00CC495B" w:rsidRDefault="00CC495B" w:rsidP="006F6210"/>
    <w:p w:rsidR="00CC495B" w:rsidRDefault="00CC495B" w:rsidP="006F6210"/>
    <w:p w:rsidR="008B07D5" w:rsidRDefault="008B07D5">
      <w:pPr>
        <w:pStyle w:val="Heading1"/>
        <w:rPr>
          <w:b w:val="0"/>
          <w:bCs w:val="0"/>
        </w:rPr>
      </w:pPr>
    </w:p>
    <w:p w:rsidR="00C332F6" w:rsidRPr="00C332F6" w:rsidRDefault="00C332F6" w:rsidP="00C332F6"/>
    <w:p w:rsidR="002B27EE" w:rsidRDefault="002B27EE" w:rsidP="008D6E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FACAE12" wp14:editId="1E9EF0FC">
            <wp:extent cx="2400442" cy="61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Service Kent Logo (REVISED FRENCH MAY 2013) FINAL (smalle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226" cy="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EE" w:rsidRPr="002B27EE" w:rsidRDefault="002B27EE" w:rsidP="002B27EE"/>
    <w:p w:rsidR="0096328D" w:rsidRPr="00A6473D" w:rsidRDefault="0096328D" w:rsidP="002B27EE">
      <w:pPr>
        <w:pStyle w:val="Heading1"/>
        <w:jc w:val="center"/>
        <w:rPr>
          <w:rFonts w:ascii="Arial" w:hAnsi="Arial" w:cs="Arial"/>
        </w:rPr>
      </w:pPr>
      <w:r w:rsidRPr="00A6473D">
        <w:rPr>
          <w:rFonts w:ascii="Arial" w:hAnsi="Arial" w:cs="Arial"/>
        </w:rPr>
        <w:t>KIDS T</w:t>
      </w:r>
      <w:r w:rsidR="001E6E29">
        <w:rPr>
          <w:rFonts w:ascii="Arial" w:hAnsi="Arial" w:cs="Arial"/>
        </w:rPr>
        <w:t>eam</w:t>
      </w:r>
      <w:r w:rsidR="00851830">
        <w:rPr>
          <w:rFonts w:ascii="Arial" w:hAnsi="Arial" w:cs="Arial"/>
        </w:rPr>
        <w:t>:</w:t>
      </w:r>
      <w:r w:rsidR="001E6E29">
        <w:rPr>
          <w:rFonts w:ascii="Arial" w:hAnsi="Arial" w:cs="Arial"/>
        </w:rPr>
        <w:t xml:space="preserve"> Presentation Form</w:t>
      </w:r>
    </w:p>
    <w:p w:rsidR="0096328D" w:rsidRDefault="0096328D">
      <w:pPr>
        <w:rPr>
          <w:rFonts w:ascii="Arial" w:hAnsi="Arial" w:cs="Arial"/>
          <w:b/>
          <w:bCs/>
        </w:rPr>
      </w:pPr>
    </w:p>
    <w:p w:rsidR="002B27EE" w:rsidRPr="00A6473D" w:rsidRDefault="002B27EE">
      <w:pPr>
        <w:rPr>
          <w:rFonts w:ascii="Arial" w:hAnsi="Arial" w:cs="Arial"/>
          <w:b/>
          <w:bCs/>
        </w:rPr>
      </w:pPr>
    </w:p>
    <w:p w:rsidR="001E6E29" w:rsidRDefault="001E6E29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Date of KIDS Team Committee</w:t>
      </w:r>
      <w:r w:rsidR="00B06A9A" w:rsidRPr="00F96045">
        <w:rPr>
          <w:rFonts w:ascii="Arial" w:hAnsi="Arial" w:cs="Arial"/>
          <w:b/>
          <w:bCs/>
          <w:sz w:val="22"/>
          <w:szCs w:val="22"/>
        </w:rPr>
        <w:t xml:space="preserve"> Meeting</w:t>
      </w:r>
      <w:r w:rsidR="0096328D" w:rsidRPr="003C3F14">
        <w:rPr>
          <w:rFonts w:ascii="Arial" w:hAnsi="Arial" w:cs="Arial"/>
          <w:bCs/>
          <w:sz w:val="22"/>
          <w:szCs w:val="22"/>
        </w:rPr>
        <w:t>:</w:t>
      </w:r>
      <w:r w:rsidR="00BD1606" w:rsidRPr="003C3F14">
        <w:rPr>
          <w:rFonts w:ascii="Arial" w:hAnsi="Arial" w:cs="Arial"/>
          <w:bCs/>
          <w:sz w:val="22"/>
          <w:szCs w:val="22"/>
        </w:rPr>
        <w:tab/>
      </w:r>
      <w:r w:rsidR="00662839" w:rsidRPr="003C3F14">
        <w:rPr>
          <w:rFonts w:ascii="Arial" w:hAnsi="Arial" w:cs="Arial"/>
          <w:bCs/>
          <w:sz w:val="22"/>
          <w:szCs w:val="22"/>
        </w:rPr>
        <w:tab/>
      </w:r>
    </w:p>
    <w:p w:rsidR="001E6E29" w:rsidRDefault="001E6E29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0297F" w:rsidRPr="003C3F14" w:rsidRDefault="0040297F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Date Form Completed</w:t>
      </w:r>
      <w:r w:rsidR="001E6E29" w:rsidRPr="00F96045">
        <w:rPr>
          <w:rFonts w:ascii="Arial" w:hAnsi="Arial" w:cs="Arial"/>
          <w:b/>
          <w:bCs/>
          <w:sz w:val="22"/>
          <w:szCs w:val="22"/>
        </w:rPr>
        <w:t xml:space="preserve"> (D/M/Y)</w:t>
      </w:r>
      <w:r w:rsidRPr="003C3F14">
        <w:rPr>
          <w:rFonts w:ascii="Arial" w:hAnsi="Arial" w:cs="Arial"/>
          <w:bCs/>
          <w:sz w:val="22"/>
          <w:szCs w:val="22"/>
        </w:rPr>
        <w:t xml:space="preserve">: </w:t>
      </w:r>
    </w:p>
    <w:p w:rsidR="0040297F" w:rsidRPr="003C3F14" w:rsidRDefault="0040297F" w:rsidP="001E6E2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6328D" w:rsidRPr="003C3F14" w:rsidRDefault="00C332F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Referral Source</w:t>
      </w:r>
      <w:r w:rsidRPr="003C3F14">
        <w:rPr>
          <w:rFonts w:ascii="Arial" w:hAnsi="Arial" w:cs="Arial"/>
          <w:bCs/>
          <w:sz w:val="22"/>
          <w:szCs w:val="22"/>
        </w:rPr>
        <w:t>:</w:t>
      </w:r>
    </w:p>
    <w:p w:rsidR="0096328D" w:rsidRPr="003C3F14" w:rsidRDefault="0096328D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96045" w:rsidRDefault="00460527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Child/Y</w:t>
      </w:r>
      <w:r w:rsidR="0096328D" w:rsidRPr="00F96045">
        <w:rPr>
          <w:rFonts w:ascii="Arial" w:hAnsi="Arial" w:cs="Arial"/>
          <w:b/>
          <w:bCs/>
          <w:sz w:val="22"/>
          <w:szCs w:val="22"/>
        </w:rPr>
        <w:t>outh’s Name</w:t>
      </w:r>
      <w:r w:rsidR="0096328D" w:rsidRPr="003C3F14">
        <w:rPr>
          <w:rFonts w:ascii="Arial" w:hAnsi="Arial" w:cs="Arial"/>
          <w:bCs/>
          <w:sz w:val="22"/>
          <w:szCs w:val="22"/>
        </w:rPr>
        <w:t xml:space="preserve">: </w:t>
      </w:r>
      <w:r w:rsidR="00BD1606" w:rsidRPr="003C3F14">
        <w:rPr>
          <w:rFonts w:ascii="Arial" w:hAnsi="Arial" w:cs="Arial"/>
          <w:bCs/>
          <w:sz w:val="22"/>
          <w:szCs w:val="22"/>
        </w:rPr>
        <w:tab/>
      </w:r>
      <w:r w:rsidR="00EC0E54" w:rsidRPr="003C3F14">
        <w:rPr>
          <w:rFonts w:ascii="Arial" w:hAnsi="Arial" w:cs="Arial"/>
          <w:bCs/>
          <w:sz w:val="22"/>
          <w:szCs w:val="22"/>
        </w:rPr>
        <w:tab/>
      </w:r>
      <w:r w:rsidR="00EC0E54" w:rsidRPr="003C3F1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F96045" w:rsidRDefault="00F96045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E6E29" w:rsidRDefault="00460527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Gender</w:t>
      </w:r>
      <w:r>
        <w:rPr>
          <w:rFonts w:ascii="Arial" w:hAnsi="Arial" w:cs="Arial"/>
          <w:bCs/>
          <w:sz w:val="22"/>
          <w:szCs w:val="22"/>
        </w:rPr>
        <w:t xml:space="preserve">:  </w:t>
      </w:r>
    </w:p>
    <w:p w:rsidR="0096328D" w:rsidRPr="003C3F14" w:rsidRDefault="00B06A9A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</w:p>
    <w:p w:rsidR="00EC0E54" w:rsidRPr="003C3F14" w:rsidRDefault="00EC0E54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Age</w:t>
      </w:r>
      <w:r w:rsidRPr="003C3F14">
        <w:rPr>
          <w:rFonts w:ascii="Arial" w:hAnsi="Arial" w:cs="Arial"/>
          <w:bCs/>
          <w:sz w:val="22"/>
          <w:szCs w:val="22"/>
        </w:rPr>
        <w:t xml:space="preserve">: </w:t>
      </w:r>
      <w:r w:rsidRPr="003C3F14">
        <w:rPr>
          <w:rFonts w:ascii="Arial" w:hAnsi="Arial" w:cs="Arial"/>
          <w:bCs/>
          <w:sz w:val="22"/>
          <w:szCs w:val="22"/>
        </w:rPr>
        <w:tab/>
      </w:r>
      <w:r w:rsidR="00662839" w:rsidRPr="003C3F14">
        <w:rPr>
          <w:rFonts w:ascii="Arial" w:hAnsi="Arial" w:cs="Arial"/>
          <w:bCs/>
          <w:sz w:val="22"/>
          <w:szCs w:val="22"/>
        </w:rPr>
        <w:tab/>
      </w:r>
      <w:r w:rsidR="00662839" w:rsidRPr="003C3F14">
        <w:rPr>
          <w:rFonts w:ascii="Arial" w:hAnsi="Arial" w:cs="Arial"/>
          <w:bCs/>
          <w:sz w:val="22"/>
          <w:szCs w:val="22"/>
        </w:rPr>
        <w:tab/>
      </w:r>
      <w:r w:rsidR="00662839" w:rsidRPr="003C3F14">
        <w:rPr>
          <w:rFonts w:ascii="Arial" w:hAnsi="Arial" w:cs="Arial"/>
          <w:bCs/>
          <w:sz w:val="22"/>
          <w:szCs w:val="22"/>
        </w:rPr>
        <w:tab/>
      </w:r>
      <w:r w:rsidR="00662839" w:rsidRPr="003C3F14">
        <w:rPr>
          <w:rFonts w:ascii="Arial" w:hAnsi="Arial" w:cs="Arial"/>
          <w:bCs/>
          <w:sz w:val="22"/>
          <w:szCs w:val="22"/>
        </w:rPr>
        <w:tab/>
      </w:r>
      <w:r w:rsidR="00662839" w:rsidRPr="003C3F14">
        <w:rPr>
          <w:rFonts w:ascii="Arial" w:hAnsi="Arial" w:cs="Arial"/>
          <w:bCs/>
          <w:sz w:val="22"/>
          <w:szCs w:val="22"/>
        </w:rPr>
        <w:tab/>
      </w:r>
      <w:r w:rsidRPr="00F96045">
        <w:rPr>
          <w:rFonts w:ascii="Arial" w:hAnsi="Arial" w:cs="Arial"/>
          <w:b/>
          <w:bCs/>
          <w:sz w:val="22"/>
          <w:szCs w:val="22"/>
        </w:rPr>
        <w:t>Date of Birth</w:t>
      </w:r>
      <w:r w:rsidR="001E6E29" w:rsidRPr="00F96045">
        <w:rPr>
          <w:rFonts w:ascii="Arial" w:hAnsi="Arial" w:cs="Arial"/>
          <w:b/>
          <w:bCs/>
          <w:sz w:val="22"/>
          <w:szCs w:val="22"/>
        </w:rPr>
        <w:t xml:space="preserve"> (D/M/Y)</w:t>
      </w:r>
      <w:r w:rsidRPr="00F96045">
        <w:rPr>
          <w:rFonts w:ascii="Arial" w:hAnsi="Arial" w:cs="Arial"/>
          <w:bCs/>
          <w:sz w:val="22"/>
          <w:szCs w:val="22"/>
        </w:rPr>
        <w:t>:</w:t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</w:p>
    <w:p w:rsidR="003477C6" w:rsidRPr="003C3F14" w:rsidRDefault="003477C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Parent(s) Name</w:t>
      </w:r>
      <w:r w:rsidRPr="003C3F14">
        <w:rPr>
          <w:rFonts w:ascii="Arial" w:hAnsi="Arial" w:cs="Arial"/>
          <w:bCs/>
          <w:sz w:val="22"/>
          <w:szCs w:val="22"/>
        </w:rPr>
        <w:t>:</w:t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="006019F3"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ab/>
      </w:r>
    </w:p>
    <w:p w:rsidR="003477C6" w:rsidRPr="003C3F14" w:rsidRDefault="003477C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477C6" w:rsidRPr="003C3F14" w:rsidRDefault="00F96045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Siblings’</w:t>
      </w:r>
      <w:r w:rsidR="003477C6" w:rsidRPr="00F96045">
        <w:rPr>
          <w:rFonts w:ascii="Arial" w:hAnsi="Arial" w:cs="Arial"/>
          <w:b/>
          <w:bCs/>
          <w:sz w:val="22"/>
          <w:szCs w:val="22"/>
        </w:rPr>
        <w:t xml:space="preserve"> Names</w:t>
      </w:r>
      <w:r w:rsidR="00EC0E54" w:rsidRPr="00F96045">
        <w:rPr>
          <w:rFonts w:ascii="Arial" w:hAnsi="Arial" w:cs="Arial"/>
          <w:b/>
          <w:bCs/>
          <w:sz w:val="22"/>
          <w:szCs w:val="22"/>
        </w:rPr>
        <w:t>/Ages</w:t>
      </w:r>
      <w:r w:rsidR="003477C6" w:rsidRPr="003C3F14">
        <w:rPr>
          <w:rFonts w:ascii="Arial" w:hAnsi="Arial" w:cs="Arial"/>
          <w:bCs/>
          <w:sz w:val="22"/>
          <w:szCs w:val="22"/>
        </w:rPr>
        <w:t>:</w:t>
      </w:r>
      <w:r w:rsidR="006019F3" w:rsidRPr="003C3F14">
        <w:rPr>
          <w:rFonts w:ascii="Arial" w:hAnsi="Arial" w:cs="Arial"/>
          <w:bCs/>
          <w:sz w:val="22"/>
          <w:szCs w:val="22"/>
        </w:rPr>
        <w:tab/>
      </w:r>
      <w:r w:rsidR="006019F3" w:rsidRPr="003C3F14">
        <w:rPr>
          <w:rFonts w:ascii="Arial" w:hAnsi="Arial" w:cs="Arial"/>
          <w:bCs/>
          <w:sz w:val="22"/>
          <w:szCs w:val="22"/>
        </w:rPr>
        <w:tab/>
      </w:r>
      <w:r w:rsidR="006019F3" w:rsidRPr="003C3F14">
        <w:rPr>
          <w:rFonts w:ascii="Arial" w:hAnsi="Arial" w:cs="Arial"/>
          <w:bCs/>
          <w:sz w:val="22"/>
          <w:szCs w:val="22"/>
        </w:rPr>
        <w:tab/>
      </w:r>
      <w:r w:rsidR="006019F3" w:rsidRPr="003C3F14">
        <w:rPr>
          <w:rFonts w:ascii="Arial" w:hAnsi="Arial" w:cs="Arial"/>
          <w:bCs/>
          <w:sz w:val="22"/>
          <w:szCs w:val="22"/>
        </w:rPr>
        <w:tab/>
      </w:r>
    </w:p>
    <w:p w:rsidR="00EC0E54" w:rsidRPr="003C3F14" w:rsidRDefault="00EC0E54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C0E54" w:rsidRPr="003C3F14" w:rsidRDefault="00EC0E54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School</w:t>
      </w:r>
      <w:r w:rsidRPr="003C3F14">
        <w:rPr>
          <w:rFonts w:ascii="Arial" w:hAnsi="Arial" w:cs="Arial"/>
          <w:bCs/>
          <w:sz w:val="22"/>
          <w:szCs w:val="22"/>
        </w:rPr>
        <w:t>:</w:t>
      </w:r>
      <w:r w:rsidRPr="003C3F14">
        <w:rPr>
          <w:rFonts w:ascii="Arial" w:hAnsi="Arial" w:cs="Arial"/>
          <w:bCs/>
          <w:sz w:val="22"/>
          <w:szCs w:val="22"/>
        </w:rPr>
        <w:tab/>
      </w:r>
      <w:r w:rsidR="00BD1606" w:rsidRPr="003C3F14">
        <w:rPr>
          <w:rFonts w:ascii="Arial" w:hAnsi="Arial" w:cs="Arial"/>
          <w:bCs/>
          <w:sz w:val="22"/>
          <w:szCs w:val="22"/>
        </w:rPr>
        <w:tab/>
      </w:r>
      <w:r w:rsidR="00BD1606" w:rsidRPr="003C3F14">
        <w:rPr>
          <w:rFonts w:ascii="Arial" w:hAnsi="Arial" w:cs="Arial"/>
          <w:bCs/>
          <w:sz w:val="22"/>
          <w:szCs w:val="22"/>
        </w:rPr>
        <w:tab/>
      </w:r>
      <w:r w:rsidR="00BD1606" w:rsidRPr="003C3F14">
        <w:rPr>
          <w:rFonts w:ascii="Arial" w:hAnsi="Arial" w:cs="Arial"/>
          <w:bCs/>
          <w:sz w:val="22"/>
          <w:szCs w:val="22"/>
        </w:rPr>
        <w:tab/>
      </w:r>
      <w:r w:rsidR="002B27EE">
        <w:rPr>
          <w:rFonts w:ascii="Arial" w:hAnsi="Arial" w:cs="Arial"/>
          <w:bCs/>
          <w:sz w:val="22"/>
          <w:szCs w:val="22"/>
        </w:rPr>
        <w:tab/>
      </w:r>
      <w:r w:rsidRPr="00F96045">
        <w:rPr>
          <w:rFonts w:ascii="Arial" w:hAnsi="Arial" w:cs="Arial"/>
          <w:b/>
          <w:bCs/>
          <w:sz w:val="22"/>
          <w:szCs w:val="22"/>
        </w:rPr>
        <w:t>Grade</w:t>
      </w:r>
      <w:r w:rsidRPr="003C3F14">
        <w:rPr>
          <w:rFonts w:ascii="Arial" w:hAnsi="Arial" w:cs="Arial"/>
          <w:bCs/>
          <w:sz w:val="22"/>
          <w:szCs w:val="22"/>
        </w:rPr>
        <w:t xml:space="preserve">: </w:t>
      </w:r>
    </w:p>
    <w:p w:rsidR="00C332F6" w:rsidRPr="003C3F14" w:rsidRDefault="00C332F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332F6" w:rsidRPr="003C3F14" w:rsidRDefault="003477C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Service Coordinator Name</w:t>
      </w:r>
      <w:r w:rsidRPr="003C3F14">
        <w:rPr>
          <w:rFonts w:ascii="Arial" w:hAnsi="Arial" w:cs="Arial"/>
          <w:bCs/>
          <w:sz w:val="22"/>
          <w:szCs w:val="22"/>
        </w:rPr>
        <w:t>:</w:t>
      </w:r>
      <w:r w:rsidR="00C332F6" w:rsidRPr="003C3F14">
        <w:rPr>
          <w:rFonts w:ascii="Arial" w:hAnsi="Arial" w:cs="Arial"/>
          <w:bCs/>
          <w:sz w:val="22"/>
          <w:szCs w:val="22"/>
        </w:rPr>
        <w:tab/>
      </w:r>
      <w:r w:rsidR="00C332F6" w:rsidRPr="003C3F14">
        <w:rPr>
          <w:rFonts w:ascii="Arial" w:hAnsi="Arial" w:cs="Arial"/>
          <w:bCs/>
          <w:sz w:val="22"/>
          <w:szCs w:val="22"/>
        </w:rPr>
        <w:tab/>
      </w:r>
      <w:r w:rsidR="00C332F6" w:rsidRPr="003C3F14">
        <w:rPr>
          <w:rFonts w:ascii="Arial" w:hAnsi="Arial" w:cs="Arial"/>
          <w:bCs/>
          <w:sz w:val="22"/>
          <w:szCs w:val="22"/>
        </w:rPr>
        <w:tab/>
      </w:r>
      <w:r w:rsidR="00C332F6" w:rsidRPr="003C3F14">
        <w:rPr>
          <w:rFonts w:ascii="Arial" w:hAnsi="Arial" w:cs="Arial"/>
          <w:bCs/>
          <w:sz w:val="22"/>
          <w:szCs w:val="22"/>
        </w:rPr>
        <w:tab/>
      </w:r>
    </w:p>
    <w:p w:rsidR="003477C6" w:rsidRPr="003C3F14" w:rsidRDefault="003477C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477C6" w:rsidRPr="003C3F14" w:rsidRDefault="003477C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Guests Invited</w:t>
      </w:r>
      <w:r w:rsidRPr="003C3F14">
        <w:rPr>
          <w:rFonts w:ascii="Arial" w:hAnsi="Arial" w:cs="Arial"/>
          <w:bCs/>
          <w:sz w:val="22"/>
          <w:szCs w:val="22"/>
        </w:rPr>
        <w:t>:</w:t>
      </w:r>
    </w:p>
    <w:p w:rsidR="003477C6" w:rsidRPr="003C3F14" w:rsidRDefault="003477C6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53117" w:rsidRPr="001E6E29" w:rsidRDefault="001E6E29" w:rsidP="001E6E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Previous KIDS Team</w:t>
      </w:r>
      <w:r w:rsidR="00A53117" w:rsidRPr="00F96045">
        <w:rPr>
          <w:rFonts w:ascii="Arial" w:hAnsi="Arial" w:cs="Arial"/>
          <w:b/>
          <w:bCs/>
          <w:sz w:val="22"/>
          <w:szCs w:val="22"/>
        </w:rPr>
        <w:t xml:space="preserve"> Meeting Date</w:t>
      </w:r>
      <w:r w:rsidRPr="00F96045">
        <w:rPr>
          <w:rFonts w:ascii="Arial" w:hAnsi="Arial" w:cs="Arial"/>
          <w:b/>
          <w:bCs/>
          <w:sz w:val="22"/>
          <w:szCs w:val="22"/>
        </w:rPr>
        <w:t>(</w:t>
      </w:r>
      <w:r w:rsidR="00A53117" w:rsidRPr="00F96045">
        <w:rPr>
          <w:rFonts w:ascii="Arial" w:hAnsi="Arial" w:cs="Arial"/>
          <w:b/>
          <w:bCs/>
          <w:sz w:val="22"/>
          <w:szCs w:val="22"/>
        </w:rPr>
        <w:t>s</w:t>
      </w:r>
      <w:proofErr w:type="gramStart"/>
      <w:r w:rsidRPr="00F96045">
        <w:rPr>
          <w:rFonts w:ascii="Arial" w:hAnsi="Arial" w:cs="Arial"/>
          <w:b/>
          <w:bCs/>
          <w:sz w:val="22"/>
          <w:szCs w:val="22"/>
        </w:rPr>
        <w:t>)</w:t>
      </w:r>
      <w:r w:rsidR="00A53117" w:rsidRPr="00F96045">
        <w:rPr>
          <w:rFonts w:ascii="Arial" w:hAnsi="Arial" w:cs="Arial"/>
          <w:b/>
          <w:bCs/>
          <w:sz w:val="22"/>
          <w:szCs w:val="22"/>
        </w:rPr>
        <w:t>&amp;</w:t>
      </w:r>
      <w:proofErr w:type="gramEnd"/>
      <w:r w:rsidR="00A53117" w:rsidRPr="00F96045">
        <w:rPr>
          <w:rFonts w:ascii="Arial" w:hAnsi="Arial" w:cs="Arial"/>
          <w:b/>
          <w:bCs/>
          <w:sz w:val="22"/>
          <w:szCs w:val="22"/>
        </w:rPr>
        <w:t xml:space="preserve"> Purpose</w:t>
      </w:r>
      <w:r w:rsidR="00A53117" w:rsidRPr="003C3F14">
        <w:rPr>
          <w:rFonts w:ascii="Arial" w:hAnsi="Arial" w:cs="Arial"/>
          <w:bCs/>
          <w:sz w:val="22"/>
          <w:szCs w:val="22"/>
        </w:rPr>
        <w:t xml:space="preserve">: </w:t>
      </w:r>
    </w:p>
    <w:p w:rsidR="00A53117" w:rsidRPr="003C3F14" w:rsidRDefault="00A53117">
      <w:pPr>
        <w:rPr>
          <w:rFonts w:ascii="Arial" w:hAnsi="Arial" w:cs="Arial"/>
          <w:b/>
          <w:bCs/>
          <w:sz w:val="22"/>
          <w:szCs w:val="22"/>
        </w:rPr>
      </w:pPr>
    </w:p>
    <w:p w:rsidR="0079121A" w:rsidRPr="00F96045" w:rsidRDefault="00C332F6" w:rsidP="001E6E2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Reason for Review</w:t>
      </w:r>
      <w:r w:rsidRPr="00F96045">
        <w:rPr>
          <w:rFonts w:ascii="Arial" w:hAnsi="Arial" w:cs="Arial"/>
          <w:bCs/>
          <w:sz w:val="22"/>
          <w:szCs w:val="22"/>
        </w:rPr>
        <w:t>:</w:t>
      </w:r>
      <w:r w:rsidRPr="00F96045">
        <w:rPr>
          <w:rFonts w:ascii="Arial" w:hAnsi="Arial" w:cs="Arial"/>
          <w:bCs/>
          <w:sz w:val="22"/>
          <w:szCs w:val="22"/>
        </w:rPr>
        <w:tab/>
      </w:r>
      <w:r w:rsidR="00D52707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="00D52707" w:rsidRPr="00F96045">
        <w:rPr>
          <w:rFonts w:ascii="Arial" w:hAnsi="Arial" w:cs="Arial"/>
          <w:bCs/>
          <w:sz w:val="22"/>
          <w:szCs w:val="22"/>
        </w:rPr>
        <w:t xml:space="preserve"> New   </w:t>
      </w:r>
      <w:r w:rsidR="003477C6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="00D52707" w:rsidRPr="00F96045">
        <w:rPr>
          <w:rFonts w:ascii="Arial" w:hAnsi="Arial" w:cs="Arial"/>
          <w:bCs/>
          <w:sz w:val="22"/>
          <w:szCs w:val="22"/>
        </w:rPr>
        <w:t xml:space="preserve"> Follow-up   </w:t>
      </w:r>
      <w:r w:rsidR="003477C6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="003477C6" w:rsidRPr="00F96045">
        <w:rPr>
          <w:rFonts w:ascii="Arial" w:hAnsi="Arial" w:cs="Arial"/>
          <w:bCs/>
          <w:sz w:val="22"/>
          <w:szCs w:val="22"/>
        </w:rPr>
        <w:t xml:space="preserve"> Placement Review</w:t>
      </w:r>
      <w:r w:rsidR="005F44EE" w:rsidRPr="00F96045">
        <w:rPr>
          <w:rFonts w:ascii="Arial" w:hAnsi="Arial" w:cs="Arial"/>
          <w:bCs/>
          <w:sz w:val="22"/>
          <w:szCs w:val="22"/>
        </w:rPr>
        <w:tab/>
      </w:r>
      <w:r w:rsidR="005F44EE" w:rsidRPr="00F96045">
        <w:rPr>
          <w:rFonts w:ascii="Arial" w:hAnsi="Arial" w:cs="Arial"/>
          <w:bCs/>
          <w:sz w:val="22"/>
          <w:szCs w:val="22"/>
        </w:rPr>
        <w:tab/>
      </w:r>
      <w:r w:rsidR="005F44EE" w:rsidRPr="00F96045">
        <w:rPr>
          <w:rFonts w:ascii="Arial" w:hAnsi="Arial" w:cs="Arial"/>
          <w:bCs/>
          <w:sz w:val="22"/>
          <w:szCs w:val="22"/>
        </w:rPr>
        <w:tab/>
      </w:r>
      <w:r w:rsidR="005F44EE" w:rsidRPr="00F96045">
        <w:rPr>
          <w:rFonts w:ascii="Arial" w:hAnsi="Arial" w:cs="Arial"/>
          <w:bCs/>
          <w:sz w:val="22"/>
          <w:szCs w:val="22"/>
        </w:rPr>
        <w:tab/>
      </w:r>
      <w:r w:rsidR="005F44EE" w:rsidRPr="00F96045">
        <w:rPr>
          <w:rFonts w:ascii="Arial" w:hAnsi="Arial" w:cs="Arial"/>
          <w:bCs/>
          <w:sz w:val="22"/>
          <w:szCs w:val="22"/>
        </w:rPr>
        <w:tab/>
      </w:r>
      <w:r w:rsidRPr="00F96045">
        <w:rPr>
          <w:rFonts w:ascii="Arial" w:hAnsi="Arial" w:cs="Arial"/>
          <w:bCs/>
          <w:sz w:val="22"/>
          <w:szCs w:val="22"/>
        </w:rPr>
        <w:tab/>
      </w:r>
      <w:r w:rsidR="00F96045" w:rsidRPr="00F96045">
        <w:rPr>
          <w:rFonts w:ascii="Arial" w:hAnsi="Arial" w:cs="Arial"/>
          <w:bCs/>
          <w:sz w:val="22"/>
          <w:szCs w:val="22"/>
        </w:rPr>
        <w:tab/>
      </w:r>
      <w:r w:rsidR="003477C6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="00D52707" w:rsidRPr="00F96045">
        <w:rPr>
          <w:rFonts w:ascii="Arial" w:hAnsi="Arial" w:cs="Arial"/>
          <w:bCs/>
          <w:sz w:val="22"/>
          <w:szCs w:val="22"/>
        </w:rPr>
        <w:t xml:space="preserve"> Residential   </w:t>
      </w:r>
      <w:r w:rsidR="003477C6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="00D52707" w:rsidRPr="00F96045">
        <w:rPr>
          <w:rFonts w:ascii="Arial" w:hAnsi="Arial" w:cs="Arial"/>
          <w:bCs/>
          <w:sz w:val="22"/>
          <w:szCs w:val="22"/>
        </w:rPr>
        <w:t xml:space="preserve"> Funding   </w:t>
      </w:r>
      <w:r w:rsidR="003477C6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="003477C6" w:rsidRPr="00F96045">
        <w:rPr>
          <w:rFonts w:ascii="Arial" w:hAnsi="Arial" w:cs="Arial"/>
          <w:bCs/>
          <w:sz w:val="22"/>
          <w:szCs w:val="22"/>
        </w:rPr>
        <w:t xml:space="preserve"> Other </w:t>
      </w:r>
    </w:p>
    <w:p w:rsidR="005F44EE" w:rsidRPr="00F96045" w:rsidRDefault="005F44EE">
      <w:pPr>
        <w:rPr>
          <w:rFonts w:ascii="Arial" w:hAnsi="Arial" w:cs="Arial"/>
          <w:bCs/>
          <w:sz w:val="22"/>
          <w:szCs w:val="22"/>
        </w:rPr>
      </w:pPr>
    </w:p>
    <w:p w:rsidR="005F44EE" w:rsidRPr="00F96045" w:rsidRDefault="005F44EE">
      <w:pPr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Level of Risk</w:t>
      </w:r>
      <w:r w:rsidRPr="00F96045">
        <w:rPr>
          <w:rFonts w:ascii="Arial" w:hAnsi="Arial" w:cs="Arial"/>
          <w:bCs/>
          <w:sz w:val="22"/>
          <w:szCs w:val="22"/>
        </w:rPr>
        <w:t xml:space="preserve">: </w:t>
      </w:r>
      <w:r w:rsidR="001E6E29" w:rsidRPr="00F96045">
        <w:rPr>
          <w:rFonts w:ascii="Arial" w:hAnsi="Arial" w:cs="Arial"/>
          <w:bCs/>
          <w:sz w:val="22"/>
          <w:szCs w:val="22"/>
        </w:rPr>
        <w:t>(obtained from completing the KIDS Team</w:t>
      </w:r>
      <w:r w:rsidRPr="00F96045">
        <w:rPr>
          <w:rFonts w:ascii="Arial" w:hAnsi="Arial" w:cs="Arial"/>
          <w:bCs/>
          <w:sz w:val="22"/>
          <w:szCs w:val="22"/>
        </w:rPr>
        <w:t xml:space="preserve"> Risk/Need Assessment Tool)</w:t>
      </w:r>
    </w:p>
    <w:p w:rsidR="005F44EE" w:rsidRPr="00F96045" w:rsidRDefault="005F44EE" w:rsidP="005F44EE">
      <w:pPr>
        <w:rPr>
          <w:rFonts w:ascii="Arial" w:hAnsi="Arial" w:cs="Arial"/>
          <w:bCs/>
          <w:sz w:val="22"/>
          <w:szCs w:val="22"/>
        </w:rPr>
      </w:pPr>
    </w:p>
    <w:p w:rsidR="005F44EE" w:rsidRPr="00F96045" w:rsidRDefault="00CD6366" w:rsidP="002B27EE">
      <w:pPr>
        <w:jc w:val="center"/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Cs/>
          <w:sz w:val="22"/>
          <w:szCs w:val="22"/>
        </w:rPr>
        <w:t>Low (0-24</w:t>
      </w:r>
      <w:r w:rsidR="005F44EE" w:rsidRPr="00F96045">
        <w:rPr>
          <w:rFonts w:ascii="Arial" w:hAnsi="Arial" w:cs="Arial"/>
          <w:bCs/>
          <w:sz w:val="22"/>
          <w:szCs w:val="22"/>
        </w:rPr>
        <w:t xml:space="preserve">) </w:t>
      </w:r>
      <w:r w:rsidR="005F44EE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Pr="00F96045">
        <w:rPr>
          <w:rFonts w:ascii="Arial" w:hAnsi="Arial" w:cs="Arial"/>
          <w:bCs/>
          <w:sz w:val="22"/>
          <w:szCs w:val="22"/>
        </w:rPr>
        <w:tab/>
        <w:t xml:space="preserve">    Moderate (25-49</w:t>
      </w:r>
      <w:r w:rsidR="005F44EE" w:rsidRPr="00F96045">
        <w:rPr>
          <w:rFonts w:ascii="Arial" w:hAnsi="Arial" w:cs="Arial"/>
          <w:bCs/>
          <w:sz w:val="22"/>
          <w:szCs w:val="22"/>
        </w:rPr>
        <w:t xml:space="preserve">) </w:t>
      </w:r>
      <w:r w:rsidR="005F44EE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Pr="00F96045">
        <w:rPr>
          <w:rFonts w:ascii="Arial" w:hAnsi="Arial" w:cs="Arial"/>
          <w:bCs/>
          <w:sz w:val="22"/>
          <w:szCs w:val="22"/>
        </w:rPr>
        <w:t xml:space="preserve">       High (50-74</w:t>
      </w:r>
      <w:r w:rsidR="005F44EE" w:rsidRPr="00F96045">
        <w:rPr>
          <w:rFonts w:ascii="Arial" w:hAnsi="Arial" w:cs="Arial"/>
          <w:bCs/>
          <w:sz w:val="22"/>
          <w:szCs w:val="22"/>
        </w:rPr>
        <w:t xml:space="preserve">) </w:t>
      </w:r>
      <w:r w:rsidR="005F44EE" w:rsidRPr="00F96045">
        <w:rPr>
          <w:rFonts w:ascii="Arial" w:hAnsi="Arial" w:cs="Arial"/>
          <w:bCs/>
          <w:sz w:val="22"/>
          <w:szCs w:val="22"/>
        </w:rPr>
        <w:sym w:font="Webdings" w:char="F031"/>
      </w:r>
      <w:r w:rsidRPr="00F96045">
        <w:rPr>
          <w:rFonts w:ascii="Arial" w:hAnsi="Arial" w:cs="Arial"/>
          <w:bCs/>
          <w:sz w:val="22"/>
          <w:szCs w:val="22"/>
        </w:rPr>
        <w:t xml:space="preserve">     Very High (75-104</w:t>
      </w:r>
      <w:r w:rsidR="005F44EE" w:rsidRPr="00F96045">
        <w:rPr>
          <w:rFonts w:ascii="Arial" w:hAnsi="Arial" w:cs="Arial"/>
          <w:bCs/>
          <w:sz w:val="22"/>
          <w:szCs w:val="22"/>
        </w:rPr>
        <w:t xml:space="preserve">) </w:t>
      </w:r>
      <w:r w:rsidR="005F44EE" w:rsidRPr="00F96045">
        <w:rPr>
          <w:rFonts w:ascii="Arial" w:hAnsi="Arial" w:cs="Arial"/>
          <w:bCs/>
          <w:sz w:val="22"/>
          <w:szCs w:val="22"/>
        </w:rPr>
        <w:sym w:font="Webdings" w:char="F031"/>
      </w:r>
    </w:p>
    <w:p w:rsidR="001E6E29" w:rsidRPr="00F96045" w:rsidRDefault="001E6E29" w:rsidP="005F44EE">
      <w:pPr>
        <w:rPr>
          <w:rFonts w:ascii="Arial" w:hAnsi="Arial" w:cs="Arial"/>
          <w:bCs/>
          <w:sz w:val="22"/>
          <w:szCs w:val="22"/>
        </w:rPr>
      </w:pPr>
    </w:p>
    <w:p w:rsidR="002B27EE" w:rsidRPr="00F96045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C358D8" w:rsidRPr="00F96045" w:rsidRDefault="001E6E29" w:rsidP="005F44EE">
      <w:pPr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 xml:space="preserve">Previous </w:t>
      </w:r>
      <w:r w:rsidR="00A53117" w:rsidRPr="00F96045">
        <w:rPr>
          <w:rFonts w:ascii="Arial" w:hAnsi="Arial" w:cs="Arial"/>
          <w:b/>
          <w:bCs/>
          <w:sz w:val="22"/>
          <w:szCs w:val="22"/>
        </w:rPr>
        <w:t>Community Meeting Date</w:t>
      </w:r>
      <w:r w:rsidRPr="00F96045">
        <w:rPr>
          <w:rFonts w:ascii="Arial" w:hAnsi="Arial" w:cs="Arial"/>
          <w:b/>
          <w:bCs/>
          <w:sz w:val="22"/>
          <w:szCs w:val="22"/>
        </w:rPr>
        <w:t>(s)</w:t>
      </w:r>
      <w:r w:rsidR="00A53117" w:rsidRPr="00F96045">
        <w:rPr>
          <w:rFonts w:ascii="Arial" w:hAnsi="Arial" w:cs="Arial"/>
          <w:bCs/>
          <w:sz w:val="22"/>
          <w:szCs w:val="22"/>
        </w:rPr>
        <w:t xml:space="preserve">: </w:t>
      </w:r>
    </w:p>
    <w:p w:rsidR="002B27EE" w:rsidRPr="00F96045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8A6C5A" w:rsidRPr="00F96045" w:rsidRDefault="008A6C5A" w:rsidP="005F44EE">
      <w:pPr>
        <w:rPr>
          <w:rFonts w:ascii="Arial" w:hAnsi="Arial" w:cs="Arial"/>
          <w:bCs/>
          <w:sz w:val="22"/>
          <w:szCs w:val="22"/>
        </w:rPr>
      </w:pPr>
    </w:p>
    <w:p w:rsidR="00C358D8" w:rsidRPr="00F96045" w:rsidRDefault="00C358D8" w:rsidP="005F44EE">
      <w:pPr>
        <w:rPr>
          <w:rFonts w:ascii="Arial" w:hAnsi="Arial" w:cs="Arial"/>
          <w:bCs/>
          <w:sz w:val="22"/>
          <w:szCs w:val="22"/>
        </w:rPr>
      </w:pPr>
    </w:p>
    <w:p w:rsidR="002B27EE" w:rsidRPr="00F96045" w:rsidRDefault="00376372" w:rsidP="005F44EE">
      <w:pPr>
        <w:rPr>
          <w:rFonts w:ascii="Arial" w:hAnsi="Arial" w:cs="Arial"/>
          <w:bCs/>
          <w:sz w:val="22"/>
          <w:szCs w:val="22"/>
        </w:rPr>
      </w:pPr>
      <w:r w:rsidRPr="00F96045">
        <w:rPr>
          <w:rFonts w:ascii="Arial" w:hAnsi="Arial" w:cs="Arial"/>
          <w:b/>
          <w:bCs/>
          <w:sz w:val="22"/>
          <w:szCs w:val="22"/>
        </w:rPr>
        <w:t>Action</w:t>
      </w:r>
      <w:r w:rsidR="001E6E29" w:rsidRPr="00F96045">
        <w:rPr>
          <w:rFonts w:ascii="Arial" w:hAnsi="Arial" w:cs="Arial"/>
          <w:b/>
          <w:bCs/>
          <w:sz w:val="22"/>
          <w:szCs w:val="22"/>
        </w:rPr>
        <w:t>s/Recommendations Resulting</w:t>
      </w:r>
      <w:r w:rsidR="002B27EE" w:rsidRPr="00F96045">
        <w:rPr>
          <w:rFonts w:ascii="Arial" w:hAnsi="Arial" w:cs="Arial"/>
          <w:b/>
          <w:bCs/>
          <w:sz w:val="22"/>
          <w:szCs w:val="22"/>
        </w:rPr>
        <w:t xml:space="preserve"> from</w:t>
      </w:r>
      <w:r w:rsidR="001E6E29" w:rsidRPr="00F96045">
        <w:rPr>
          <w:rFonts w:ascii="Arial" w:hAnsi="Arial" w:cs="Arial"/>
          <w:b/>
          <w:bCs/>
          <w:sz w:val="22"/>
          <w:szCs w:val="22"/>
        </w:rPr>
        <w:t xml:space="preserve"> the</w:t>
      </w:r>
      <w:r w:rsidRPr="00F96045">
        <w:rPr>
          <w:rFonts w:ascii="Arial" w:hAnsi="Arial" w:cs="Arial"/>
          <w:b/>
          <w:bCs/>
          <w:sz w:val="22"/>
          <w:szCs w:val="22"/>
        </w:rPr>
        <w:t xml:space="preserve"> Community Meeting(s)</w:t>
      </w:r>
      <w:r w:rsidR="002B27EE" w:rsidRPr="00F96045">
        <w:rPr>
          <w:rFonts w:ascii="Arial" w:hAnsi="Arial" w:cs="Arial"/>
          <w:bCs/>
          <w:sz w:val="22"/>
          <w:szCs w:val="22"/>
        </w:rPr>
        <w:t>:</w:t>
      </w:r>
    </w:p>
    <w:p w:rsidR="00376372" w:rsidRDefault="001E6E29" w:rsidP="005F44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</w:t>
      </w:r>
      <w:r w:rsidR="00376372" w:rsidRPr="003C3F14">
        <w:rPr>
          <w:rFonts w:ascii="Arial" w:hAnsi="Arial" w:cs="Arial"/>
          <w:bCs/>
          <w:sz w:val="22"/>
          <w:szCs w:val="22"/>
        </w:rPr>
        <w:t>attach notes</w:t>
      </w:r>
      <w:r w:rsidR="004B6783" w:rsidRPr="003C3F14">
        <w:rPr>
          <w:rFonts w:ascii="Arial" w:hAnsi="Arial" w:cs="Arial"/>
          <w:bCs/>
          <w:sz w:val="22"/>
          <w:szCs w:val="22"/>
        </w:rPr>
        <w:t xml:space="preserve"> from </w:t>
      </w:r>
      <w:r w:rsidR="002B27EE">
        <w:rPr>
          <w:rFonts w:ascii="Arial" w:hAnsi="Arial" w:cs="Arial"/>
          <w:bCs/>
          <w:sz w:val="22"/>
          <w:szCs w:val="22"/>
        </w:rPr>
        <w:t>the Community M</w:t>
      </w:r>
      <w:r w:rsidR="004B6783" w:rsidRPr="003C3F14">
        <w:rPr>
          <w:rFonts w:ascii="Arial" w:hAnsi="Arial" w:cs="Arial"/>
          <w:bCs/>
          <w:sz w:val="22"/>
          <w:szCs w:val="22"/>
        </w:rPr>
        <w:t>eeting</w:t>
      </w:r>
      <w:r w:rsidR="002B27EE">
        <w:rPr>
          <w:rFonts w:ascii="Arial" w:hAnsi="Arial" w:cs="Arial"/>
          <w:bCs/>
          <w:sz w:val="22"/>
          <w:szCs w:val="22"/>
        </w:rPr>
        <w:t>(s)</w:t>
      </w:r>
      <w:r w:rsidR="004B6783" w:rsidRPr="003C3F14">
        <w:rPr>
          <w:rFonts w:ascii="Arial" w:hAnsi="Arial" w:cs="Arial"/>
          <w:bCs/>
          <w:sz w:val="22"/>
          <w:szCs w:val="22"/>
        </w:rPr>
        <w:t xml:space="preserve"> </w:t>
      </w:r>
      <w:r w:rsidR="008D6E45" w:rsidRPr="003C3F14">
        <w:rPr>
          <w:rFonts w:ascii="Arial" w:hAnsi="Arial" w:cs="Arial"/>
          <w:bCs/>
          <w:sz w:val="22"/>
          <w:szCs w:val="22"/>
        </w:rPr>
        <w:t>or</w:t>
      </w:r>
      <w:r w:rsidR="008D6E45">
        <w:rPr>
          <w:rFonts w:ascii="Arial" w:hAnsi="Arial" w:cs="Arial"/>
          <w:bCs/>
          <w:sz w:val="22"/>
          <w:szCs w:val="22"/>
        </w:rPr>
        <w:t xml:space="preserve"> previous</w:t>
      </w:r>
      <w:r w:rsidR="002B27EE">
        <w:rPr>
          <w:rFonts w:ascii="Arial" w:hAnsi="Arial" w:cs="Arial"/>
          <w:bCs/>
          <w:sz w:val="22"/>
          <w:szCs w:val="22"/>
        </w:rPr>
        <w:t xml:space="preserve"> </w:t>
      </w:r>
      <w:r w:rsidR="00376372" w:rsidRPr="003C3F14">
        <w:rPr>
          <w:rFonts w:ascii="Arial" w:hAnsi="Arial" w:cs="Arial"/>
          <w:bCs/>
          <w:sz w:val="22"/>
          <w:szCs w:val="22"/>
        </w:rPr>
        <w:t>Community Service Plan</w:t>
      </w:r>
      <w:r w:rsidR="002B27EE">
        <w:rPr>
          <w:rFonts w:ascii="Arial" w:hAnsi="Arial" w:cs="Arial"/>
          <w:bCs/>
          <w:sz w:val="22"/>
          <w:szCs w:val="22"/>
        </w:rPr>
        <w:t xml:space="preserve">(s). </w:t>
      </w:r>
      <w:r w:rsidR="002B27EE" w:rsidRPr="002B27EE">
        <w:rPr>
          <w:rFonts w:ascii="Arial" w:hAnsi="Arial" w:cs="Arial"/>
          <w:bCs/>
          <w:sz w:val="22"/>
          <w:szCs w:val="22"/>
        </w:rPr>
        <w:t>Contact the KIDS Team</w:t>
      </w:r>
      <w:r w:rsidR="004B6783" w:rsidRPr="002B27EE">
        <w:rPr>
          <w:rFonts w:ascii="Arial" w:hAnsi="Arial" w:cs="Arial"/>
          <w:bCs/>
          <w:sz w:val="22"/>
          <w:szCs w:val="22"/>
        </w:rPr>
        <w:t xml:space="preserve"> Dep</w:t>
      </w:r>
      <w:r w:rsidR="002B27EE" w:rsidRPr="002B27EE">
        <w:rPr>
          <w:rFonts w:ascii="Arial" w:hAnsi="Arial" w:cs="Arial"/>
          <w:bCs/>
          <w:sz w:val="22"/>
          <w:szCs w:val="22"/>
        </w:rPr>
        <w:t>artment</w:t>
      </w:r>
      <w:r w:rsidR="004B6783" w:rsidRPr="002B27EE">
        <w:rPr>
          <w:rFonts w:ascii="Arial" w:hAnsi="Arial" w:cs="Arial"/>
          <w:bCs/>
          <w:sz w:val="22"/>
          <w:szCs w:val="22"/>
        </w:rPr>
        <w:t xml:space="preserve"> if you require further information for this section</w:t>
      </w:r>
      <w:r w:rsidR="002B27EE">
        <w:rPr>
          <w:rFonts w:ascii="Arial" w:hAnsi="Arial" w:cs="Arial"/>
          <w:bCs/>
          <w:sz w:val="22"/>
          <w:szCs w:val="22"/>
        </w:rPr>
        <w:t>.</w:t>
      </w: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5F44EE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5F44EE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3C3F14">
        <w:rPr>
          <w:rFonts w:ascii="Arial" w:hAnsi="Arial" w:cs="Arial"/>
          <w:b/>
          <w:bCs/>
          <w:sz w:val="22"/>
          <w:szCs w:val="22"/>
        </w:rPr>
        <w:t>Background Information/Current Situation</w:t>
      </w:r>
      <w:r w:rsidRPr="00F96045">
        <w:rPr>
          <w:rFonts w:ascii="Arial" w:hAnsi="Arial" w:cs="Arial"/>
          <w:bCs/>
          <w:sz w:val="22"/>
          <w:szCs w:val="22"/>
        </w:rPr>
        <w:t>:</w:t>
      </w:r>
    </w:p>
    <w:p w:rsidR="00014AB3" w:rsidRPr="003C3F14" w:rsidRDefault="00014AB3" w:rsidP="00014AB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B44CB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1E6E29" w:rsidRDefault="001E6E29" w:rsidP="00DB44CB">
      <w:pPr>
        <w:rPr>
          <w:rFonts w:ascii="Arial" w:hAnsi="Arial" w:cs="Arial"/>
          <w:bCs/>
          <w:sz w:val="22"/>
          <w:szCs w:val="22"/>
        </w:rPr>
      </w:pPr>
    </w:p>
    <w:p w:rsidR="00A903FE" w:rsidRDefault="00A903FE" w:rsidP="00DB44CB">
      <w:pPr>
        <w:rPr>
          <w:rFonts w:ascii="Arial" w:hAnsi="Arial" w:cs="Arial"/>
          <w:bCs/>
          <w:sz w:val="22"/>
          <w:szCs w:val="22"/>
        </w:rPr>
      </w:pPr>
    </w:p>
    <w:p w:rsidR="00A903FE" w:rsidRDefault="00A903FE" w:rsidP="00DB44CB">
      <w:pPr>
        <w:rPr>
          <w:rFonts w:ascii="Arial" w:hAnsi="Arial" w:cs="Arial"/>
          <w:bCs/>
          <w:sz w:val="22"/>
          <w:szCs w:val="22"/>
        </w:rPr>
      </w:pPr>
    </w:p>
    <w:p w:rsidR="002B27EE" w:rsidRPr="003C3F14" w:rsidRDefault="002B27EE" w:rsidP="00DB44CB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3C3F14">
        <w:rPr>
          <w:rFonts w:ascii="Arial" w:hAnsi="Arial" w:cs="Arial"/>
          <w:b/>
          <w:bCs/>
          <w:sz w:val="22"/>
          <w:szCs w:val="22"/>
        </w:rPr>
        <w:t>Home/Family Circumstances</w:t>
      </w:r>
      <w:r w:rsidRPr="00F96045">
        <w:rPr>
          <w:rFonts w:ascii="Arial" w:hAnsi="Arial" w:cs="Arial"/>
          <w:bCs/>
          <w:sz w:val="22"/>
          <w:szCs w:val="22"/>
        </w:rPr>
        <w:t xml:space="preserve">: </w:t>
      </w: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A903FE" w:rsidRDefault="00A903FE" w:rsidP="00DB44CB">
      <w:pPr>
        <w:rPr>
          <w:rFonts w:ascii="Arial" w:hAnsi="Arial" w:cs="Arial"/>
          <w:bCs/>
          <w:sz w:val="22"/>
          <w:szCs w:val="22"/>
        </w:rPr>
      </w:pPr>
    </w:p>
    <w:p w:rsidR="00A903FE" w:rsidRDefault="00A903FE" w:rsidP="00DB44CB">
      <w:pPr>
        <w:rPr>
          <w:rFonts w:ascii="Arial" w:hAnsi="Arial" w:cs="Arial"/>
          <w:bCs/>
          <w:sz w:val="22"/>
          <w:szCs w:val="22"/>
        </w:rPr>
      </w:pPr>
    </w:p>
    <w:p w:rsidR="002B27EE" w:rsidRPr="003C3F14" w:rsidRDefault="002B27EE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rPr>
          <w:rFonts w:ascii="Arial" w:hAnsi="Arial" w:cs="Arial"/>
          <w:bCs/>
          <w:sz w:val="22"/>
          <w:szCs w:val="22"/>
        </w:rPr>
      </w:pPr>
    </w:p>
    <w:p w:rsidR="00376372" w:rsidRPr="00F96045" w:rsidRDefault="00376372" w:rsidP="00376372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C3F14">
        <w:rPr>
          <w:rFonts w:ascii="Arial" w:hAnsi="Arial" w:cs="Arial"/>
          <w:b/>
          <w:bCs/>
          <w:sz w:val="22"/>
          <w:szCs w:val="22"/>
        </w:rPr>
        <w:t>Scho</w:t>
      </w:r>
      <w:r w:rsidR="00F96045">
        <w:rPr>
          <w:rFonts w:ascii="Arial" w:hAnsi="Arial" w:cs="Arial"/>
          <w:b/>
          <w:bCs/>
          <w:sz w:val="22"/>
          <w:szCs w:val="22"/>
        </w:rPr>
        <w:t xml:space="preserve">ol </w:t>
      </w:r>
      <w:r w:rsidR="00F96045" w:rsidRPr="00F96045">
        <w:rPr>
          <w:rFonts w:ascii="Arial" w:hAnsi="Arial" w:cs="Arial"/>
          <w:bCs/>
          <w:sz w:val="22"/>
          <w:szCs w:val="22"/>
        </w:rPr>
        <w:t>(</w:t>
      </w:r>
      <w:r w:rsidR="00F96045">
        <w:rPr>
          <w:rFonts w:ascii="Arial" w:hAnsi="Arial" w:cs="Arial"/>
          <w:bCs/>
          <w:sz w:val="22"/>
          <w:szCs w:val="22"/>
        </w:rPr>
        <w:t>d</w:t>
      </w:r>
      <w:r w:rsidR="00F96045" w:rsidRPr="00F96045">
        <w:rPr>
          <w:rFonts w:ascii="Arial" w:hAnsi="Arial" w:cs="Arial"/>
          <w:bCs/>
          <w:sz w:val="22"/>
          <w:szCs w:val="22"/>
        </w:rPr>
        <w:t>escribe any current issues &amp;</w:t>
      </w:r>
      <w:r w:rsidRPr="00F96045">
        <w:rPr>
          <w:rFonts w:ascii="Arial" w:hAnsi="Arial" w:cs="Arial"/>
          <w:bCs/>
          <w:sz w:val="22"/>
          <w:szCs w:val="22"/>
        </w:rPr>
        <w:t>resources the child has access to</w:t>
      </w:r>
      <w:r w:rsidR="00F96045" w:rsidRPr="00F96045">
        <w:rPr>
          <w:rFonts w:ascii="Arial" w:hAnsi="Arial" w:cs="Arial"/>
          <w:bCs/>
          <w:sz w:val="22"/>
          <w:szCs w:val="22"/>
        </w:rPr>
        <w:t>)</w:t>
      </w:r>
      <w:r w:rsidRPr="00F96045">
        <w:rPr>
          <w:rFonts w:ascii="Arial" w:hAnsi="Arial" w:cs="Arial"/>
          <w:bCs/>
          <w:sz w:val="22"/>
          <w:szCs w:val="22"/>
        </w:rPr>
        <w:t xml:space="preserve">: </w:t>
      </w: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rPr>
          <w:rFonts w:ascii="Arial" w:hAnsi="Arial" w:cs="Arial"/>
          <w:b/>
          <w:bCs/>
          <w:sz w:val="22"/>
          <w:szCs w:val="22"/>
        </w:rPr>
      </w:pPr>
    </w:p>
    <w:p w:rsidR="00DB44CB" w:rsidRDefault="00DB44CB" w:rsidP="00376372">
      <w:pPr>
        <w:rPr>
          <w:rFonts w:ascii="Arial" w:hAnsi="Arial" w:cs="Arial"/>
          <w:bCs/>
          <w:sz w:val="22"/>
          <w:szCs w:val="22"/>
        </w:rPr>
      </w:pPr>
    </w:p>
    <w:p w:rsidR="00A903FE" w:rsidRPr="003C3F14" w:rsidRDefault="00A903FE" w:rsidP="00376372">
      <w:pPr>
        <w:rPr>
          <w:rFonts w:ascii="Arial" w:hAnsi="Arial" w:cs="Arial"/>
          <w:bCs/>
          <w:sz w:val="22"/>
          <w:szCs w:val="22"/>
        </w:rPr>
      </w:pPr>
    </w:p>
    <w:p w:rsidR="00EC0E54" w:rsidRPr="003C3F14" w:rsidRDefault="00EC0E54" w:rsidP="00376372">
      <w:pPr>
        <w:rPr>
          <w:rFonts w:ascii="Arial" w:hAnsi="Arial" w:cs="Arial"/>
          <w:bCs/>
          <w:sz w:val="22"/>
          <w:szCs w:val="22"/>
        </w:rPr>
      </w:pPr>
    </w:p>
    <w:p w:rsidR="00EC0E54" w:rsidRPr="003C3F14" w:rsidRDefault="00EC0E54" w:rsidP="00376372">
      <w:pPr>
        <w:rPr>
          <w:rFonts w:ascii="Arial" w:hAnsi="Arial" w:cs="Arial"/>
          <w:bCs/>
          <w:sz w:val="22"/>
          <w:szCs w:val="22"/>
        </w:rPr>
      </w:pPr>
    </w:p>
    <w:p w:rsidR="00EC0E54" w:rsidRPr="003C3F14" w:rsidRDefault="00EC0E54" w:rsidP="00376372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F96045" w:rsidP="00376372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Medical</w:t>
      </w:r>
      <w:r w:rsidR="00376372" w:rsidRPr="00F96045">
        <w:rPr>
          <w:rFonts w:ascii="Arial" w:hAnsi="Arial" w:cs="Arial"/>
          <w:bCs/>
          <w:sz w:val="22"/>
          <w:szCs w:val="22"/>
        </w:rPr>
        <w:t>(include any documenta</w:t>
      </w:r>
      <w:r w:rsidRPr="00F96045">
        <w:rPr>
          <w:rFonts w:ascii="Arial" w:hAnsi="Arial" w:cs="Arial"/>
          <w:bCs/>
          <w:sz w:val="22"/>
          <w:szCs w:val="22"/>
        </w:rPr>
        <w:t>tion</w:t>
      </w:r>
      <w:r>
        <w:rPr>
          <w:rFonts w:ascii="Arial" w:hAnsi="Arial" w:cs="Arial"/>
          <w:bCs/>
          <w:sz w:val="22"/>
          <w:szCs w:val="22"/>
        </w:rPr>
        <w:t>,</w:t>
      </w:r>
      <w:r w:rsidRPr="00F96045">
        <w:rPr>
          <w:rFonts w:ascii="Arial" w:hAnsi="Arial" w:cs="Arial"/>
          <w:bCs/>
          <w:sz w:val="22"/>
          <w:szCs w:val="22"/>
        </w:rPr>
        <w:t xml:space="preserve"> diagnosis, disabilities &amp;</w:t>
      </w:r>
      <w:r w:rsidR="00376372" w:rsidRPr="00F96045">
        <w:rPr>
          <w:rFonts w:ascii="Arial" w:hAnsi="Arial" w:cs="Arial"/>
          <w:bCs/>
          <w:sz w:val="22"/>
          <w:szCs w:val="22"/>
        </w:rPr>
        <w:t xml:space="preserve"> prescribed medications)</w:t>
      </w:r>
      <w:r>
        <w:rPr>
          <w:rFonts w:ascii="Arial" w:hAnsi="Arial" w:cs="Arial"/>
          <w:bCs/>
          <w:sz w:val="22"/>
          <w:szCs w:val="22"/>
        </w:rPr>
        <w:t>:</w:t>
      </w:r>
    </w:p>
    <w:p w:rsidR="00DB44CB" w:rsidRPr="003C3F14" w:rsidRDefault="00DB44CB" w:rsidP="00DB44CB">
      <w:pPr>
        <w:rPr>
          <w:rFonts w:ascii="Arial" w:hAnsi="Arial" w:cs="Arial"/>
          <w:b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A903FE" w:rsidRPr="003C3F14" w:rsidRDefault="00A903FE" w:rsidP="00DB44CB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ind w:left="360"/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rPr>
          <w:rFonts w:ascii="Arial" w:hAnsi="Arial" w:cs="Arial"/>
          <w:b/>
          <w:bCs/>
          <w:sz w:val="22"/>
          <w:szCs w:val="22"/>
        </w:rPr>
      </w:pPr>
    </w:p>
    <w:p w:rsidR="00376372" w:rsidRPr="003C3F14" w:rsidRDefault="00376372" w:rsidP="00376372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3C3F14">
        <w:rPr>
          <w:rFonts w:ascii="Arial" w:hAnsi="Arial" w:cs="Arial"/>
          <w:b/>
          <w:bCs/>
          <w:sz w:val="22"/>
          <w:szCs w:val="22"/>
        </w:rPr>
        <w:t>Peer Relations</w:t>
      </w:r>
      <w:r w:rsidRPr="00F96045">
        <w:rPr>
          <w:rFonts w:ascii="Arial" w:hAnsi="Arial" w:cs="Arial"/>
          <w:bCs/>
          <w:sz w:val="22"/>
          <w:szCs w:val="22"/>
        </w:rPr>
        <w:t xml:space="preserve">: </w:t>
      </w:r>
    </w:p>
    <w:p w:rsidR="00DB44CB" w:rsidRPr="003C3F14" w:rsidRDefault="00DB44CB" w:rsidP="00DB44CB">
      <w:pPr>
        <w:rPr>
          <w:rFonts w:ascii="Arial" w:hAnsi="Arial" w:cs="Arial"/>
          <w:b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ind w:left="360"/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rPr>
          <w:rFonts w:ascii="Arial" w:hAnsi="Arial" w:cs="Arial"/>
          <w:bCs/>
          <w:sz w:val="22"/>
          <w:szCs w:val="22"/>
        </w:rPr>
      </w:pPr>
    </w:p>
    <w:p w:rsidR="00376372" w:rsidRPr="003C3F14" w:rsidRDefault="00376372" w:rsidP="00376372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3C3F14">
        <w:rPr>
          <w:rFonts w:ascii="Arial" w:hAnsi="Arial" w:cs="Arial"/>
          <w:b/>
          <w:bCs/>
          <w:sz w:val="22"/>
          <w:szCs w:val="22"/>
        </w:rPr>
        <w:t>Criminal Activity</w:t>
      </w:r>
      <w:r w:rsidRPr="00F96045">
        <w:rPr>
          <w:rFonts w:ascii="Arial" w:hAnsi="Arial" w:cs="Arial"/>
          <w:bCs/>
          <w:sz w:val="22"/>
          <w:szCs w:val="22"/>
        </w:rPr>
        <w:t xml:space="preserve">: </w:t>
      </w:r>
    </w:p>
    <w:p w:rsidR="00DB44CB" w:rsidRPr="003C3F14" w:rsidRDefault="00DB44CB" w:rsidP="00DB44CB">
      <w:pPr>
        <w:rPr>
          <w:rFonts w:ascii="Arial" w:hAnsi="Arial" w:cs="Arial"/>
          <w:b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DB44CB" w:rsidRPr="003C3F14" w:rsidRDefault="00DB44CB" w:rsidP="00DB44CB">
      <w:pPr>
        <w:rPr>
          <w:rFonts w:ascii="Arial" w:hAnsi="Arial" w:cs="Arial"/>
          <w:bCs/>
          <w:sz w:val="22"/>
          <w:szCs w:val="22"/>
        </w:rPr>
      </w:pPr>
    </w:p>
    <w:p w:rsidR="00376372" w:rsidRDefault="00376372" w:rsidP="00376372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376372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376372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376372">
      <w:pPr>
        <w:rPr>
          <w:rFonts w:ascii="Arial" w:hAnsi="Arial" w:cs="Arial"/>
          <w:bCs/>
          <w:sz w:val="22"/>
          <w:szCs w:val="22"/>
        </w:rPr>
      </w:pPr>
    </w:p>
    <w:p w:rsidR="00B93BA6" w:rsidRPr="003C3F14" w:rsidRDefault="00B93BA6" w:rsidP="00376372">
      <w:pPr>
        <w:rPr>
          <w:rFonts w:ascii="Arial" w:hAnsi="Arial" w:cs="Arial"/>
          <w:bCs/>
          <w:sz w:val="22"/>
          <w:szCs w:val="22"/>
        </w:rPr>
      </w:pPr>
    </w:p>
    <w:p w:rsidR="002B27EE" w:rsidRDefault="002B27EE" w:rsidP="0037637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B27EE" w:rsidRDefault="002B27EE" w:rsidP="0037637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76372" w:rsidRPr="003C3F14" w:rsidRDefault="00C332F6" w:rsidP="00376372">
      <w:pPr>
        <w:rPr>
          <w:rFonts w:ascii="Arial" w:hAnsi="Arial" w:cs="Arial"/>
          <w:bCs/>
          <w:sz w:val="22"/>
          <w:szCs w:val="22"/>
        </w:rPr>
      </w:pPr>
      <w:r w:rsidRPr="00AB7558">
        <w:rPr>
          <w:rFonts w:ascii="Arial" w:hAnsi="Arial" w:cs="Arial"/>
          <w:b/>
          <w:bCs/>
          <w:sz w:val="22"/>
          <w:szCs w:val="22"/>
        </w:rPr>
        <w:t xml:space="preserve">Service </w:t>
      </w:r>
      <w:r w:rsidR="008D6E45" w:rsidRPr="00AB7558">
        <w:rPr>
          <w:rFonts w:ascii="Arial" w:hAnsi="Arial" w:cs="Arial"/>
          <w:b/>
          <w:bCs/>
          <w:sz w:val="22"/>
          <w:szCs w:val="22"/>
        </w:rPr>
        <w:t>History</w:t>
      </w:r>
      <w:r w:rsidR="008D6E45" w:rsidRPr="003C3F14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="00AB7558">
        <w:rPr>
          <w:rFonts w:ascii="Arial" w:hAnsi="Arial" w:cs="Arial"/>
          <w:bCs/>
          <w:sz w:val="22"/>
          <w:szCs w:val="22"/>
        </w:rPr>
        <w:t>check</w:t>
      </w:r>
      <w:proofErr w:type="gramEnd"/>
      <w:r w:rsidR="00AB7558">
        <w:rPr>
          <w:rFonts w:ascii="Arial" w:hAnsi="Arial" w:cs="Arial"/>
          <w:bCs/>
          <w:sz w:val="22"/>
          <w:szCs w:val="22"/>
        </w:rPr>
        <w:t xml:space="preserve"> all previous &amp; current services or</w:t>
      </w:r>
      <w:r w:rsidR="007B456A" w:rsidRPr="003C3F14">
        <w:rPr>
          <w:rFonts w:ascii="Arial" w:hAnsi="Arial" w:cs="Arial"/>
          <w:bCs/>
          <w:sz w:val="22"/>
          <w:szCs w:val="22"/>
        </w:rPr>
        <w:t xml:space="preserve"> supports</w:t>
      </w:r>
      <w:r w:rsidR="00AB7558">
        <w:rPr>
          <w:rFonts w:ascii="Arial" w:hAnsi="Arial" w:cs="Arial"/>
          <w:bCs/>
          <w:sz w:val="22"/>
          <w:szCs w:val="22"/>
        </w:rPr>
        <w:t xml:space="preserve">; include </w:t>
      </w:r>
      <w:r w:rsidR="005C72FD" w:rsidRPr="003C3F14">
        <w:rPr>
          <w:rFonts w:ascii="Arial" w:hAnsi="Arial" w:cs="Arial"/>
          <w:bCs/>
          <w:sz w:val="22"/>
          <w:szCs w:val="22"/>
        </w:rPr>
        <w:t>necessary information</w:t>
      </w:r>
      <w:r w:rsidR="00AB7558">
        <w:rPr>
          <w:rFonts w:ascii="Arial" w:hAnsi="Arial" w:cs="Arial"/>
          <w:bCs/>
          <w:sz w:val="22"/>
          <w:szCs w:val="22"/>
        </w:rPr>
        <w:t>):</w:t>
      </w:r>
    </w:p>
    <w:p w:rsidR="00376372" w:rsidRPr="003C3F14" w:rsidRDefault="00376372" w:rsidP="002B27E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90"/>
        <w:gridCol w:w="1080"/>
        <w:gridCol w:w="3780"/>
      </w:tblGrid>
      <w:tr w:rsidR="006977FD" w:rsidRPr="003C3F14" w:rsidTr="002B27EE">
        <w:tc>
          <w:tcPr>
            <w:tcW w:w="4068" w:type="dxa"/>
            <w:shd w:val="pct5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990" w:type="dxa"/>
            <w:shd w:val="pct5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/>
                <w:bCs/>
                <w:sz w:val="22"/>
                <w:szCs w:val="22"/>
              </w:rPr>
              <w:t>Past</w:t>
            </w:r>
          </w:p>
        </w:tc>
        <w:tc>
          <w:tcPr>
            <w:tcW w:w="1080" w:type="dxa"/>
            <w:shd w:val="pct5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/>
                <w:bCs/>
                <w:sz w:val="22"/>
                <w:szCs w:val="22"/>
              </w:rPr>
              <w:t>Current</w:t>
            </w:r>
          </w:p>
        </w:tc>
        <w:tc>
          <w:tcPr>
            <w:tcW w:w="3780" w:type="dxa"/>
            <w:shd w:val="pct5" w:color="auto" w:fill="auto"/>
          </w:tcPr>
          <w:p w:rsidR="006977FD" w:rsidRPr="003C3F14" w:rsidRDefault="007B456A" w:rsidP="00BF32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</w:t>
            </w:r>
            <w:r w:rsidR="008D6E45" w:rsidRPr="003C3F14">
              <w:rPr>
                <w:rFonts w:ascii="Arial" w:hAnsi="Arial" w:cs="Arial"/>
                <w:b/>
                <w:bCs/>
                <w:sz w:val="22"/>
                <w:szCs w:val="22"/>
              </w:rPr>
              <w:t>Involvement, Goals</w:t>
            </w:r>
            <w:r w:rsidRPr="003C3F14">
              <w:rPr>
                <w:rFonts w:ascii="Arial" w:hAnsi="Arial" w:cs="Arial"/>
                <w:b/>
                <w:bCs/>
                <w:sz w:val="22"/>
                <w:szCs w:val="22"/>
              </w:rPr>
              <w:t>, Outcome</w:t>
            </w: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Chatham-Kent Children Services: CAS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Chatham-Kent Children Services: Mental Health CKCS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St. Clair Catholic District School Board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Lambton Kent District School Board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Erie St. Clair Community Care Access Centre (CCAC)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Chatham-Kent Health Alliance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Chatham-Kent Health Alliance Mental Health &amp; Addictions Program/Chatham-Kent Mental Health ACCESS Committee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Western Area Youth Services (WAYS)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 xml:space="preserve">Rain &amp; Shine </w:t>
            </w:r>
            <w:proofErr w:type="spellStart"/>
            <w:r w:rsidRPr="003C3F14">
              <w:rPr>
                <w:rFonts w:ascii="Arial" w:hAnsi="Arial" w:cs="Arial"/>
                <w:bCs/>
                <w:sz w:val="22"/>
                <w:szCs w:val="22"/>
              </w:rPr>
              <w:t>Behavioural</w:t>
            </w:r>
            <w:proofErr w:type="spellEnd"/>
            <w:r w:rsidRPr="003C3F14">
              <w:rPr>
                <w:rFonts w:ascii="Arial" w:hAnsi="Arial" w:cs="Arial"/>
                <w:bCs/>
                <w:sz w:val="22"/>
                <w:szCs w:val="22"/>
              </w:rPr>
              <w:t xml:space="preserve"> Counselling Ltd.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Community Living Wallaceburg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Community Living Chatham-Kent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Youth Justice Services (Probation)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Special Services At Home Program/ACSD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Family Service Kent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Children’s Treatment Centre of Chatham-Kent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Child Parent Resource Institute (CPRI)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St. Joseph’s Health Care London Regional Mental Health Care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Maryvale Adolescent &amp; Family Services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456A" w:rsidRPr="003C3F14" w:rsidRDefault="007B456A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Cs/>
                <w:sz w:val="22"/>
                <w:szCs w:val="22"/>
              </w:rPr>
              <w:t>Windsor Regional Children’s Centre (WRCC)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F14">
              <w:rPr>
                <w:rFonts w:ascii="Arial" w:hAnsi="Arial" w:cs="Arial"/>
                <w:b/>
                <w:bCs/>
                <w:sz w:val="22"/>
                <w:szCs w:val="22"/>
              </w:rPr>
              <w:t>Add any additional agencies/programs/services below</w:t>
            </w: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77FD" w:rsidRPr="003C3F14" w:rsidTr="002B27EE">
        <w:tc>
          <w:tcPr>
            <w:tcW w:w="4068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6977FD" w:rsidRPr="003C3F14" w:rsidRDefault="006977FD" w:rsidP="002B27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76372" w:rsidRDefault="00376372" w:rsidP="002B27EE">
      <w:pPr>
        <w:jc w:val="center"/>
        <w:rPr>
          <w:rFonts w:ascii="Arial" w:hAnsi="Arial" w:cs="Arial"/>
          <w:bCs/>
          <w:sz w:val="22"/>
          <w:szCs w:val="22"/>
        </w:rPr>
      </w:pPr>
    </w:p>
    <w:p w:rsidR="002B27EE" w:rsidRDefault="002B27EE" w:rsidP="002B27EE">
      <w:pPr>
        <w:jc w:val="center"/>
        <w:rPr>
          <w:rFonts w:ascii="Arial" w:hAnsi="Arial" w:cs="Arial"/>
          <w:bCs/>
          <w:sz w:val="22"/>
          <w:szCs w:val="22"/>
        </w:rPr>
      </w:pPr>
    </w:p>
    <w:p w:rsidR="002B27EE" w:rsidRDefault="002B27EE" w:rsidP="002B27EE">
      <w:pPr>
        <w:jc w:val="center"/>
        <w:rPr>
          <w:rFonts w:ascii="Arial" w:hAnsi="Arial" w:cs="Arial"/>
          <w:bCs/>
          <w:sz w:val="22"/>
          <w:szCs w:val="22"/>
        </w:rPr>
      </w:pPr>
    </w:p>
    <w:p w:rsidR="002B27EE" w:rsidRDefault="002B27EE" w:rsidP="002B27EE">
      <w:pPr>
        <w:jc w:val="center"/>
        <w:rPr>
          <w:rFonts w:ascii="Arial" w:hAnsi="Arial" w:cs="Arial"/>
          <w:bCs/>
          <w:sz w:val="22"/>
          <w:szCs w:val="22"/>
        </w:rPr>
      </w:pPr>
    </w:p>
    <w:p w:rsidR="002B27EE" w:rsidRPr="003C3F14" w:rsidRDefault="002B27EE" w:rsidP="002B27EE">
      <w:pPr>
        <w:jc w:val="center"/>
        <w:rPr>
          <w:rFonts w:ascii="Arial" w:hAnsi="Arial" w:cs="Arial"/>
          <w:bCs/>
          <w:sz w:val="22"/>
          <w:szCs w:val="22"/>
        </w:rPr>
      </w:pPr>
    </w:p>
    <w:p w:rsidR="00376372" w:rsidRPr="00BF32F8" w:rsidRDefault="001308F4" w:rsidP="002B27EE">
      <w:pPr>
        <w:rPr>
          <w:rFonts w:ascii="Arial" w:hAnsi="Arial" w:cs="Arial"/>
          <w:b/>
          <w:bCs/>
          <w:sz w:val="22"/>
          <w:szCs w:val="22"/>
        </w:rPr>
      </w:pPr>
      <w:r w:rsidRPr="00BF32F8">
        <w:rPr>
          <w:rFonts w:ascii="Arial" w:hAnsi="Arial" w:cs="Arial"/>
          <w:b/>
          <w:bCs/>
          <w:sz w:val="22"/>
          <w:szCs w:val="22"/>
        </w:rPr>
        <w:t>Summary of Identified Risks/Needs</w:t>
      </w:r>
      <w:r w:rsidRPr="00BF32F8">
        <w:rPr>
          <w:rFonts w:ascii="Arial" w:hAnsi="Arial" w:cs="Arial"/>
          <w:bCs/>
          <w:sz w:val="22"/>
          <w:szCs w:val="22"/>
        </w:rPr>
        <w:t>:</w:t>
      </w: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A903FE" w:rsidRPr="003C3F14" w:rsidRDefault="00A903FE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357ED4" w:rsidRPr="00BF32F8" w:rsidRDefault="00357ED4" w:rsidP="00A903FE">
      <w:pPr>
        <w:rPr>
          <w:rFonts w:ascii="Arial" w:hAnsi="Arial" w:cs="Arial"/>
          <w:bCs/>
          <w:sz w:val="22"/>
          <w:szCs w:val="22"/>
        </w:rPr>
      </w:pPr>
      <w:r w:rsidRPr="00BF32F8">
        <w:rPr>
          <w:rFonts w:ascii="Arial" w:hAnsi="Arial" w:cs="Arial"/>
          <w:b/>
          <w:bCs/>
          <w:sz w:val="22"/>
          <w:szCs w:val="22"/>
        </w:rPr>
        <w:t>Outstanding Issues</w:t>
      </w:r>
      <w:r w:rsidRPr="00BF32F8">
        <w:rPr>
          <w:rFonts w:ascii="Arial" w:hAnsi="Arial" w:cs="Arial"/>
          <w:bCs/>
          <w:sz w:val="22"/>
          <w:szCs w:val="22"/>
        </w:rPr>
        <w:t xml:space="preserve">: </w:t>
      </w:r>
    </w:p>
    <w:p w:rsidR="001308F4" w:rsidRPr="003C3F14" w:rsidRDefault="001308F4" w:rsidP="005F44E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BF32F8" w:rsidRDefault="001308F4" w:rsidP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Cs/>
          <w:sz w:val="22"/>
          <w:szCs w:val="22"/>
        </w:rPr>
      </w:pPr>
      <w:r w:rsidRPr="00BF32F8">
        <w:rPr>
          <w:rFonts w:ascii="Arial" w:hAnsi="Arial" w:cs="Arial"/>
          <w:b/>
          <w:bCs/>
          <w:sz w:val="22"/>
          <w:szCs w:val="22"/>
        </w:rPr>
        <w:t>Proposed Plan/</w:t>
      </w:r>
      <w:r w:rsidR="008D6E45" w:rsidRPr="00BF32F8">
        <w:rPr>
          <w:rFonts w:ascii="Arial" w:hAnsi="Arial" w:cs="Arial"/>
          <w:b/>
          <w:bCs/>
          <w:sz w:val="22"/>
          <w:szCs w:val="22"/>
        </w:rPr>
        <w:t>Resolution</w:t>
      </w:r>
      <w:r w:rsidR="008D6E45">
        <w:rPr>
          <w:rFonts w:ascii="Arial" w:hAnsi="Arial" w:cs="Arial"/>
          <w:bCs/>
          <w:sz w:val="22"/>
          <w:szCs w:val="22"/>
        </w:rPr>
        <w:t xml:space="preserve"> (</w:t>
      </w:r>
      <w:r w:rsidRPr="003C3F14">
        <w:rPr>
          <w:rFonts w:ascii="Arial" w:hAnsi="Arial" w:cs="Arial"/>
          <w:bCs/>
          <w:sz w:val="22"/>
          <w:szCs w:val="22"/>
        </w:rPr>
        <w:t>must address the child/youth’s tr</w:t>
      </w:r>
      <w:r w:rsidR="00BF32F8">
        <w:rPr>
          <w:rFonts w:ascii="Arial" w:hAnsi="Arial" w:cs="Arial"/>
          <w:bCs/>
          <w:sz w:val="22"/>
          <w:szCs w:val="22"/>
        </w:rPr>
        <w:t>eatment options, services, and/or supports;</w:t>
      </w:r>
      <w:r w:rsidRPr="003C3F14">
        <w:rPr>
          <w:rFonts w:ascii="Arial" w:hAnsi="Arial" w:cs="Arial"/>
          <w:bCs/>
          <w:sz w:val="22"/>
          <w:szCs w:val="22"/>
        </w:rPr>
        <w:t xml:space="preserve"> ed</w:t>
      </w:r>
      <w:r w:rsidR="00BF32F8">
        <w:rPr>
          <w:rFonts w:ascii="Arial" w:hAnsi="Arial" w:cs="Arial"/>
          <w:bCs/>
          <w:sz w:val="22"/>
          <w:szCs w:val="22"/>
        </w:rPr>
        <w:t xml:space="preserve">ucation; </w:t>
      </w:r>
      <w:r w:rsidRPr="003C3F14">
        <w:rPr>
          <w:rFonts w:ascii="Arial" w:hAnsi="Arial" w:cs="Arial"/>
          <w:bCs/>
          <w:sz w:val="22"/>
          <w:szCs w:val="22"/>
        </w:rPr>
        <w:t>community r</w:t>
      </w:r>
      <w:r w:rsidR="00BF32F8">
        <w:rPr>
          <w:rFonts w:ascii="Arial" w:hAnsi="Arial" w:cs="Arial"/>
          <w:bCs/>
          <w:sz w:val="22"/>
          <w:szCs w:val="22"/>
        </w:rPr>
        <w:t>isks/needs; and living situation):</w:t>
      </w:r>
    </w:p>
    <w:p w:rsidR="001308F4" w:rsidRPr="003C3F14" w:rsidRDefault="001308F4" w:rsidP="00A903FE">
      <w:pPr>
        <w:rPr>
          <w:rFonts w:ascii="Arial" w:hAnsi="Arial" w:cs="Arial"/>
          <w:bCs/>
          <w:sz w:val="22"/>
          <w:szCs w:val="22"/>
        </w:rPr>
      </w:pPr>
    </w:p>
    <w:p w:rsidR="001308F4" w:rsidRPr="003C3F14" w:rsidRDefault="001308F4" w:rsidP="00A903FE">
      <w:pPr>
        <w:rPr>
          <w:rFonts w:ascii="Arial" w:hAnsi="Arial" w:cs="Arial"/>
          <w:bCs/>
          <w:sz w:val="22"/>
          <w:szCs w:val="22"/>
        </w:rPr>
      </w:pPr>
    </w:p>
    <w:p w:rsidR="00C332F6" w:rsidRPr="003C3F14" w:rsidRDefault="00C332F6" w:rsidP="00A903FE">
      <w:pPr>
        <w:rPr>
          <w:rFonts w:ascii="Arial" w:hAnsi="Arial" w:cs="Arial"/>
          <w:bCs/>
          <w:sz w:val="22"/>
          <w:szCs w:val="22"/>
        </w:rPr>
      </w:pPr>
    </w:p>
    <w:p w:rsidR="00EC0E54" w:rsidRPr="003C3F14" w:rsidRDefault="00EC0E54" w:rsidP="00A903FE">
      <w:pPr>
        <w:rPr>
          <w:rFonts w:ascii="Arial" w:hAnsi="Arial" w:cs="Arial"/>
          <w:bCs/>
          <w:sz w:val="22"/>
          <w:szCs w:val="22"/>
        </w:rPr>
      </w:pPr>
    </w:p>
    <w:p w:rsidR="00EC0E54" w:rsidRPr="003C3F14" w:rsidRDefault="00EC0E54" w:rsidP="00A903FE">
      <w:pPr>
        <w:rPr>
          <w:rFonts w:ascii="Arial" w:hAnsi="Arial" w:cs="Arial"/>
          <w:bCs/>
          <w:sz w:val="22"/>
          <w:szCs w:val="22"/>
        </w:rPr>
      </w:pPr>
    </w:p>
    <w:p w:rsidR="0019386E" w:rsidRPr="003C3F14" w:rsidRDefault="00357ED4" w:rsidP="0019386E">
      <w:pPr>
        <w:spacing w:after="240"/>
        <w:rPr>
          <w:rFonts w:ascii="Arial" w:hAnsi="Arial" w:cs="Arial"/>
          <w:bCs/>
          <w:sz w:val="22"/>
          <w:szCs w:val="22"/>
        </w:rPr>
      </w:pPr>
      <w:r w:rsidRPr="00BF32F8">
        <w:rPr>
          <w:rFonts w:ascii="Arial" w:hAnsi="Arial" w:cs="Arial"/>
          <w:b/>
          <w:bCs/>
          <w:sz w:val="22"/>
          <w:szCs w:val="22"/>
        </w:rPr>
        <w:t>If the committee recommends residential referral, list the purpose, goals and outcomes for the child/youth/family during the residential placement</w:t>
      </w:r>
      <w:r w:rsidRPr="00BF32F8">
        <w:rPr>
          <w:rFonts w:ascii="Arial" w:hAnsi="Arial" w:cs="Arial"/>
          <w:bCs/>
          <w:sz w:val="22"/>
          <w:szCs w:val="22"/>
        </w:rPr>
        <w:t xml:space="preserve">: </w:t>
      </w:r>
    </w:p>
    <w:p w:rsidR="00EC0E54" w:rsidRPr="003C3F14" w:rsidRDefault="0019386E" w:rsidP="0019386E">
      <w:pPr>
        <w:rPr>
          <w:rFonts w:ascii="Arial" w:hAnsi="Arial" w:cs="Arial"/>
          <w:bCs/>
          <w:sz w:val="22"/>
          <w:szCs w:val="22"/>
        </w:rPr>
      </w:pPr>
      <w:r w:rsidRPr="0019386E">
        <w:rPr>
          <w:rFonts w:ascii="Arial" w:hAnsi="Arial" w:cs="Arial"/>
          <w:b/>
          <w:bCs/>
          <w:sz w:val="22"/>
          <w:szCs w:val="22"/>
        </w:rPr>
        <w:sym w:font="Webdings" w:char="F031"/>
      </w:r>
      <w:r w:rsidRPr="0019386E">
        <w:rPr>
          <w:rFonts w:ascii="Arial" w:hAnsi="Arial" w:cs="Arial"/>
          <w:bCs/>
          <w:i/>
          <w:sz w:val="22"/>
          <w:szCs w:val="22"/>
        </w:rPr>
        <w:t>Assessment</w:t>
      </w:r>
      <w:r>
        <w:rPr>
          <w:rFonts w:ascii="Arial" w:hAnsi="Arial" w:cs="Arial"/>
          <w:bCs/>
          <w:sz w:val="22"/>
          <w:szCs w:val="22"/>
        </w:rPr>
        <w:t xml:space="preserve"> (circle): Psychological </w:t>
      </w:r>
      <w:proofErr w:type="gramStart"/>
      <w:r>
        <w:rPr>
          <w:rFonts w:ascii="Arial" w:hAnsi="Arial" w:cs="Arial"/>
          <w:bCs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r</w:t>
      </w:r>
      <w:r w:rsidR="002017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C0E54" w:rsidRPr="003C3F14">
        <w:rPr>
          <w:rFonts w:ascii="Arial" w:hAnsi="Arial" w:cs="Arial"/>
          <w:bCs/>
          <w:sz w:val="22"/>
          <w:szCs w:val="22"/>
        </w:rPr>
        <w:t>Psychiatric</w:t>
      </w:r>
      <w:proofErr w:type="gramEnd"/>
      <w:r w:rsidR="00201710">
        <w:rPr>
          <w:rFonts w:ascii="Arial" w:hAnsi="Arial" w:cs="Arial"/>
          <w:bCs/>
          <w:sz w:val="22"/>
          <w:szCs w:val="22"/>
        </w:rPr>
        <w:t xml:space="preserve"> </w:t>
      </w:r>
      <w:r w:rsidRPr="0019386E">
        <w:rPr>
          <w:rFonts w:ascii="Arial" w:hAnsi="Arial" w:cs="Arial"/>
          <w:b/>
          <w:bCs/>
          <w:sz w:val="22"/>
          <w:szCs w:val="22"/>
        </w:rPr>
        <w:sym w:font="Webdings" w:char="F031"/>
      </w:r>
      <w:r w:rsidR="00EC0E54" w:rsidRPr="0019386E">
        <w:rPr>
          <w:rFonts w:ascii="Arial" w:hAnsi="Arial" w:cs="Arial"/>
          <w:bCs/>
          <w:i/>
          <w:sz w:val="22"/>
          <w:szCs w:val="22"/>
        </w:rPr>
        <w:t>Medication Review</w:t>
      </w:r>
      <w:r w:rsidR="00201710">
        <w:rPr>
          <w:rFonts w:ascii="Arial" w:hAnsi="Arial" w:cs="Arial"/>
          <w:bCs/>
          <w:i/>
          <w:sz w:val="22"/>
          <w:szCs w:val="22"/>
        </w:rPr>
        <w:t xml:space="preserve"> </w:t>
      </w:r>
      <w:r w:rsidRPr="0019386E">
        <w:rPr>
          <w:rFonts w:ascii="Arial" w:hAnsi="Arial" w:cs="Arial"/>
          <w:b/>
          <w:bCs/>
          <w:sz w:val="22"/>
          <w:szCs w:val="22"/>
        </w:rPr>
        <w:sym w:font="Webdings" w:char="F031"/>
      </w:r>
      <w:r w:rsidR="00EC0E54" w:rsidRPr="0019386E">
        <w:rPr>
          <w:rFonts w:ascii="Arial" w:hAnsi="Arial" w:cs="Arial"/>
          <w:bCs/>
          <w:i/>
          <w:sz w:val="22"/>
          <w:szCs w:val="22"/>
        </w:rPr>
        <w:t xml:space="preserve">Diagnosis </w:t>
      </w:r>
      <w:r>
        <w:rPr>
          <w:rFonts w:ascii="Arial" w:hAnsi="Arial" w:cs="Arial"/>
          <w:bCs/>
          <w:i/>
          <w:sz w:val="22"/>
          <w:szCs w:val="22"/>
        </w:rPr>
        <w:t>C</w:t>
      </w:r>
      <w:r w:rsidRPr="0019386E">
        <w:rPr>
          <w:rFonts w:ascii="Arial" w:hAnsi="Arial" w:cs="Arial"/>
          <w:bCs/>
          <w:i/>
          <w:sz w:val="22"/>
          <w:szCs w:val="22"/>
        </w:rPr>
        <w:t>larification</w:t>
      </w:r>
    </w:p>
    <w:p w:rsidR="00EC0E54" w:rsidRPr="003C3F14" w:rsidRDefault="00EC0E54" w:rsidP="005F44E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6328D" w:rsidRDefault="0096328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03FE" w:rsidRDefault="00A903F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03FE" w:rsidRDefault="00A903F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03FE" w:rsidRPr="003C3F14" w:rsidRDefault="00A903FE">
      <w:pPr>
        <w:rPr>
          <w:rFonts w:ascii="Arial" w:hAnsi="Arial" w:cs="Arial"/>
          <w:b/>
          <w:bCs/>
          <w:sz w:val="22"/>
          <w:szCs w:val="22"/>
        </w:rPr>
      </w:pPr>
    </w:p>
    <w:p w:rsidR="001308F4" w:rsidRPr="003C3F14" w:rsidRDefault="001308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308F4" w:rsidRPr="003C3F14" w:rsidTr="00ED04B5">
        <w:trPr>
          <w:trHeight w:val="830"/>
        </w:trPr>
        <w:tc>
          <w:tcPr>
            <w:tcW w:w="10008" w:type="dxa"/>
            <w:shd w:val="clear" w:color="auto" w:fill="F2F2F2" w:themeFill="background1" w:themeFillShade="F2"/>
          </w:tcPr>
          <w:p w:rsidR="00C409C3" w:rsidRPr="00C409C3" w:rsidRDefault="00C409C3" w:rsidP="00C409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308F4" w:rsidRPr="0072772D" w:rsidRDefault="00AD76D3" w:rsidP="00C40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All community partners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are in agreement to proceed to</w:t>
            </w:r>
            <w:r w:rsidR="00C409C3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KIDS Team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a meeting</w:t>
            </w: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C409C3" w:rsidRPr="003C3F14" w:rsidRDefault="00C409C3" w:rsidP="00C409C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386E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31"/>
            </w:r>
            <w:r w:rsidRPr="003C3F14">
              <w:rPr>
                <w:rFonts w:ascii="Arial" w:hAnsi="Arial" w:cs="Arial"/>
                <w:bCs/>
                <w:sz w:val="22"/>
                <w:szCs w:val="22"/>
              </w:rPr>
              <w:t xml:space="preserve"> YES  </w:t>
            </w:r>
            <w:r w:rsidRPr="0019386E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31"/>
            </w:r>
            <w:r w:rsidRPr="003C3F14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1308F4" w:rsidRPr="00C409C3" w:rsidRDefault="001308F4" w:rsidP="00C409C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C409C3" w:rsidRPr="0072772D" w:rsidRDefault="00AD76D3" w:rsidP="00C40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most recent planning</w:t>
            </w: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notes, assessment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reports that will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assist with planning have been </w:t>
            </w: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forwarded </w:t>
            </w:r>
            <w:r w:rsidR="008E3308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6E45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the KIDS</w:t>
            </w:r>
            <w:r w:rsidR="00C409C3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Team</w:t>
            </w:r>
            <w:r w:rsidR="00BA7910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department</w:t>
            </w: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th</w:t>
            </w:r>
            <w:r w:rsidR="00C409C3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same time as the presentation </w:t>
            </w:r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form.</w:t>
            </w:r>
          </w:p>
          <w:p w:rsidR="00C409C3" w:rsidRDefault="00C409C3" w:rsidP="00C409C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386E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31"/>
            </w:r>
            <w:r w:rsidRPr="003C3F14">
              <w:rPr>
                <w:rFonts w:ascii="Arial" w:hAnsi="Arial" w:cs="Arial"/>
                <w:bCs/>
                <w:sz w:val="22"/>
                <w:szCs w:val="22"/>
              </w:rPr>
              <w:t xml:space="preserve"> YES  </w:t>
            </w:r>
            <w:r w:rsidRPr="0019386E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31"/>
            </w:r>
            <w:r w:rsidRPr="003C3F14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C409C3" w:rsidRPr="00C409C3" w:rsidRDefault="00C409C3" w:rsidP="00C409C3">
            <w:pPr>
              <w:spacing w:line="276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6A729F" w:rsidRPr="003C3F14" w:rsidRDefault="006A729F">
      <w:pPr>
        <w:rPr>
          <w:rFonts w:ascii="Arial" w:hAnsi="Arial" w:cs="Arial"/>
          <w:b/>
          <w:bCs/>
          <w:sz w:val="22"/>
          <w:szCs w:val="22"/>
        </w:rPr>
      </w:pPr>
    </w:p>
    <w:p w:rsidR="00A903FE" w:rsidRPr="003C3F14" w:rsidRDefault="00A903FE">
      <w:pPr>
        <w:rPr>
          <w:rFonts w:ascii="Arial" w:hAnsi="Arial" w:cs="Arial"/>
          <w:b/>
          <w:bCs/>
          <w:sz w:val="22"/>
          <w:szCs w:val="22"/>
        </w:rPr>
      </w:pPr>
    </w:p>
    <w:p w:rsidR="006A729F" w:rsidRPr="003C3F14" w:rsidRDefault="00677C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A729F" w:rsidRPr="003C3F14">
        <w:rPr>
          <w:rFonts w:ascii="Arial" w:hAnsi="Arial" w:cs="Arial"/>
          <w:bCs/>
          <w:sz w:val="22"/>
          <w:szCs w:val="22"/>
        </w:rPr>
        <w:t>___________________________________</w:t>
      </w:r>
      <w:r w:rsidR="006A729F" w:rsidRPr="003C3F14">
        <w:rPr>
          <w:rFonts w:ascii="Arial" w:hAnsi="Arial" w:cs="Arial"/>
          <w:bCs/>
          <w:sz w:val="22"/>
          <w:szCs w:val="22"/>
        </w:rPr>
        <w:tab/>
      </w:r>
      <w:r w:rsidR="006A729F" w:rsidRPr="003C3F14">
        <w:rPr>
          <w:rFonts w:ascii="Arial" w:hAnsi="Arial" w:cs="Arial"/>
          <w:bCs/>
          <w:sz w:val="22"/>
          <w:szCs w:val="22"/>
        </w:rPr>
        <w:tab/>
        <w:t>_____________________________</w:t>
      </w:r>
    </w:p>
    <w:p w:rsidR="00A903FE" w:rsidRDefault="006A729F" w:rsidP="00A903FE">
      <w:pPr>
        <w:ind w:firstLine="720"/>
        <w:rPr>
          <w:rFonts w:ascii="Arial" w:hAnsi="Arial" w:cs="Arial"/>
          <w:bCs/>
          <w:sz w:val="22"/>
          <w:szCs w:val="22"/>
        </w:rPr>
      </w:pPr>
      <w:r w:rsidRPr="003C3F14">
        <w:rPr>
          <w:rFonts w:ascii="Arial" w:hAnsi="Arial" w:cs="Arial"/>
          <w:bCs/>
          <w:sz w:val="22"/>
          <w:szCs w:val="22"/>
        </w:rPr>
        <w:t>Service Coordinator/Presenter</w:t>
      </w:r>
      <w:r w:rsidR="00D053DD" w:rsidRPr="003C3F14">
        <w:rPr>
          <w:rFonts w:ascii="Arial" w:hAnsi="Arial" w:cs="Arial"/>
          <w:bCs/>
          <w:sz w:val="22"/>
          <w:szCs w:val="22"/>
        </w:rPr>
        <w:tab/>
      </w:r>
      <w:r w:rsidR="00D053DD" w:rsidRPr="003C3F14">
        <w:rPr>
          <w:rFonts w:ascii="Arial" w:hAnsi="Arial" w:cs="Arial"/>
          <w:bCs/>
          <w:sz w:val="22"/>
          <w:szCs w:val="22"/>
        </w:rPr>
        <w:tab/>
      </w:r>
      <w:r w:rsidR="00D053DD" w:rsidRPr="003C3F14">
        <w:rPr>
          <w:rFonts w:ascii="Arial" w:hAnsi="Arial" w:cs="Arial"/>
          <w:bCs/>
          <w:sz w:val="22"/>
          <w:szCs w:val="22"/>
        </w:rPr>
        <w:tab/>
      </w:r>
      <w:r w:rsidR="00D053DD" w:rsidRPr="003C3F14">
        <w:rPr>
          <w:rFonts w:ascii="Arial" w:hAnsi="Arial" w:cs="Arial"/>
          <w:bCs/>
          <w:sz w:val="22"/>
          <w:szCs w:val="22"/>
        </w:rPr>
        <w:tab/>
      </w:r>
      <w:r w:rsidRPr="003C3F14">
        <w:rPr>
          <w:rFonts w:ascii="Arial" w:hAnsi="Arial" w:cs="Arial"/>
          <w:bCs/>
          <w:sz w:val="22"/>
          <w:szCs w:val="22"/>
        </w:rPr>
        <w:t>Date</w:t>
      </w:r>
    </w:p>
    <w:p w:rsidR="0019386E" w:rsidRDefault="0019386E" w:rsidP="00A903FE">
      <w:pPr>
        <w:ind w:firstLine="720"/>
        <w:rPr>
          <w:rFonts w:ascii="Arial" w:hAnsi="Arial" w:cs="Arial"/>
          <w:bCs/>
          <w:sz w:val="22"/>
          <w:szCs w:val="22"/>
        </w:rPr>
      </w:pPr>
    </w:p>
    <w:p w:rsidR="00A903FE" w:rsidRPr="003C3F14" w:rsidRDefault="00A903FE" w:rsidP="006A729F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999"/>
      </w:tblGrid>
      <w:tr w:rsidR="00DB44CB" w:rsidRPr="003C3F14" w:rsidTr="0072772D">
        <w:trPr>
          <w:trHeight w:val="973"/>
          <w:jc w:val="center"/>
        </w:trPr>
        <w:tc>
          <w:tcPr>
            <w:tcW w:w="9999" w:type="dxa"/>
            <w:shd w:val="pct5" w:color="auto" w:fill="auto"/>
          </w:tcPr>
          <w:p w:rsidR="00DB44CB" w:rsidRPr="003C3F14" w:rsidRDefault="00DB44CB" w:rsidP="00C409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772D" w:rsidRPr="0072772D" w:rsidRDefault="00201710" w:rsidP="0072772D">
            <w:pPr>
              <w:shd w:val="pct5" w:color="auto" w:fill="auto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r</w:t>
            </w:r>
            <w:r w:rsidR="0019386E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eturn this completed Presentation Form to </w:t>
            </w:r>
            <w:r w:rsidR="0072772D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KIDS Team at </w:t>
            </w:r>
            <w:r w:rsidR="00DB44CB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Family Service Kent </w:t>
            </w:r>
          </w:p>
          <w:p w:rsidR="00DB44CB" w:rsidRPr="003C3F14" w:rsidRDefault="0072772D" w:rsidP="0072772D">
            <w:pPr>
              <w:shd w:val="pct5" w:color="auto" w:fill="auto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proofErr w:type="gramEnd"/>
            <w:r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least 5 </w:t>
            </w:r>
            <w:r w:rsidR="008D6E45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days before</w:t>
            </w:r>
            <w:r w:rsidR="0019386E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6E45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8D6E45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scheduled</w:t>
            </w:r>
            <w:r w:rsidR="0019386E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KIDS Team </w:t>
            </w:r>
            <w:r w:rsidR="008D6E45" w:rsidRPr="0072772D">
              <w:rPr>
                <w:rFonts w:ascii="Arial" w:hAnsi="Arial" w:cs="Arial"/>
                <w:b/>
                <w:bCs/>
                <w:sz w:val="22"/>
                <w:szCs w:val="22"/>
              </w:rPr>
              <w:t>Committee Meeting</w:t>
            </w:r>
            <w:r w:rsidR="0019386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A7910" w:rsidRPr="003C3F14" w:rsidRDefault="00BA7910" w:rsidP="006A72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A729F" w:rsidRPr="003C3F14" w:rsidRDefault="006A729F" w:rsidP="00A903FE">
      <w:pPr>
        <w:rPr>
          <w:rFonts w:ascii="Arial" w:hAnsi="Arial" w:cs="Arial"/>
        </w:rPr>
      </w:pPr>
    </w:p>
    <w:sectPr w:rsidR="006A729F" w:rsidRPr="003C3F14" w:rsidSect="002B27EE">
      <w:pgSz w:w="12240" w:h="15840"/>
      <w:pgMar w:top="630" w:right="117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5F"/>
    <w:multiLevelType w:val="hybridMultilevel"/>
    <w:tmpl w:val="C702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958D6"/>
    <w:multiLevelType w:val="hybridMultilevel"/>
    <w:tmpl w:val="A628C97A"/>
    <w:lvl w:ilvl="0" w:tplc="8DD8231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381A"/>
    <w:multiLevelType w:val="hybridMultilevel"/>
    <w:tmpl w:val="C702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C74CD"/>
    <w:multiLevelType w:val="hybridMultilevel"/>
    <w:tmpl w:val="228C9674"/>
    <w:lvl w:ilvl="0" w:tplc="20BAC8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A0812"/>
    <w:multiLevelType w:val="hybridMultilevel"/>
    <w:tmpl w:val="EF0E99C2"/>
    <w:lvl w:ilvl="0" w:tplc="036243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E336B"/>
    <w:multiLevelType w:val="hybridMultilevel"/>
    <w:tmpl w:val="B178E07A"/>
    <w:lvl w:ilvl="0" w:tplc="AAAE4E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37AE8"/>
    <w:multiLevelType w:val="multilevel"/>
    <w:tmpl w:val="D4D0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426F0"/>
    <w:multiLevelType w:val="hybridMultilevel"/>
    <w:tmpl w:val="AE3CA07E"/>
    <w:lvl w:ilvl="0" w:tplc="85F2289E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8472D"/>
    <w:multiLevelType w:val="hybridMultilevel"/>
    <w:tmpl w:val="B21A22B0"/>
    <w:lvl w:ilvl="0" w:tplc="881C1C14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958DB"/>
    <w:multiLevelType w:val="hybridMultilevel"/>
    <w:tmpl w:val="4BD80970"/>
    <w:lvl w:ilvl="0" w:tplc="C0B0C1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A407FB"/>
    <w:multiLevelType w:val="hybridMultilevel"/>
    <w:tmpl w:val="D4D0E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433EC"/>
    <w:multiLevelType w:val="hybridMultilevel"/>
    <w:tmpl w:val="9E3CCC5A"/>
    <w:lvl w:ilvl="0" w:tplc="DB3886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F123A"/>
    <w:multiLevelType w:val="hybridMultilevel"/>
    <w:tmpl w:val="C702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3D"/>
    <w:rsid w:val="00014AB3"/>
    <w:rsid w:val="00015437"/>
    <w:rsid w:val="00091111"/>
    <w:rsid w:val="00120F70"/>
    <w:rsid w:val="001308F4"/>
    <w:rsid w:val="00171561"/>
    <w:rsid w:val="0019386E"/>
    <w:rsid w:val="001B6A3C"/>
    <w:rsid w:val="001C4925"/>
    <w:rsid w:val="001E6E29"/>
    <w:rsid w:val="00201710"/>
    <w:rsid w:val="002B27EE"/>
    <w:rsid w:val="002F68C9"/>
    <w:rsid w:val="003477C6"/>
    <w:rsid w:val="00357ED4"/>
    <w:rsid w:val="00376372"/>
    <w:rsid w:val="003C3F14"/>
    <w:rsid w:val="0040297F"/>
    <w:rsid w:val="00460527"/>
    <w:rsid w:val="00493D9F"/>
    <w:rsid w:val="004A4EA7"/>
    <w:rsid w:val="004B6783"/>
    <w:rsid w:val="00556AC7"/>
    <w:rsid w:val="005C72FD"/>
    <w:rsid w:val="005D6639"/>
    <w:rsid w:val="005E2CE2"/>
    <w:rsid w:val="005F44EE"/>
    <w:rsid w:val="005F5CEC"/>
    <w:rsid w:val="006019F3"/>
    <w:rsid w:val="00662839"/>
    <w:rsid w:val="00677C73"/>
    <w:rsid w:val="006977FD"/>
    <w:rsid w:val="006A729F"/>
    <w:rsid w:val="006C0438"/>
    <w:rsid w:val="006F6210"/>
    <w:rsid w:val="0072772D"/>
    <w:rsid w:val="0079121A"/>
    <w:rsid w:val="007B456A"/>
    <w:rsid w:val="008255A9"/>
    <w:rsid w:val="00851830"/>
    <w:rsid w:val="008A6C5A"/>
    <w:rsid w:val="008B07D5"/>
    <w:rsid w:val="008D6E45"/>
    <w:rsid w:val="008E3308"/>
    <w:rsid w:val="0096328D"/>
    <w:rsid w:val="009B5DA2"/>
    <w:rsid w:val="00A01295"/>
    <w:rsid w:val="00A05342"/>
    <w:rsid w:val="00A53117"/>
    <w:rsid w:val="00A6473D"/>
    <w:rsid w:val="00A8226B"/>
    <w:rsid w:val="00A903FE"/>
    <w:rsid w:val="00AB7558"/>
    <w:rsid w:val="00AC6E08"/>
    <w:rsid w:val="00AD76D3"/>
    <w:rsid w:val="00B00830"/>
    <w:rsid w:val="00B06A9A"/>
    <w:rsid w:val="00B35F92"/>
    <w:rsid w:val="00B722F6"/>
    <w:rsid w:val="00B81A8C"/>
    <w:rsid w:val="00B93BA6"/>
    <w:rsid w:val="00BA7910"/>
    <w:rsid w:val="00BB3EED"/>
    <w:rsid w:val="00BD1606"/>
    <w:rsid w:val="00BF32F8"/>
    <w:rsid w:val="00C332F6"/>
    <w:rsid w:val="00C358D8"/>
    <w:rsid w:val="00C409C3"/>
    <w:rsid w:val="00CC495B"/>
    <w:rsid w:val="00CD6366"/>
    <w:rsid w:val="00D04976"/>
    <w:rsid w:val="00D04CCB"/>
    <w:rsid w:val="00D053DD"/>
    <w:rsid w:val="00D1042B"/>
    <w:rsid w:val="00D52707"/>
    <w:rsid w:val="00D534DC"/>
    <w:rsid w:val="00DB44CB"/>
    <w:rsid w:val="00E16684"/>
    <w:rsid w:val="00E30A98"/>
    <w:rsid w:val="00E4247F"/>
    <w:rsid w:val="00E65A91"/>
    <w:rsid w:val="00E96F01"/>
    <w:rsid w:val="00EC0E54"/>
    <w:rsid w:val="00ED04B5"/>
    <w:rsid w:val="00EF0C06"/>
    <w:rsid w:val="00EF3111"/>
    <w:rsid w:val="00F175A2"/>
    <w:rsid w:val="00F91287"/>
    <w:rsid w:val="00F96045"/>
    <w:rsid w:val="00FB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table" w:styleId="TableGrid">
    <w:name w:val="Table Grid"/>
    <w:basedOn w:val="TableNormal"/>
    <w:rsid w:val="0037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table" w:styleId="TableGrid">
    <w:name w:val="Table Grid"/>
    <w:basedOn w:val="TableNormal"/>
    <w:rsid w:val="0037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F993-A957-484F-9F6F-C84D48E1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TEAM PRESENTATION FORM</vt:lpstr>
    </vt:vector>
  </TitlesOfParts>
  <Company>Family Service Kent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TEAM PRESENTATION FORM</dc:title>
  <dc:creator>aarnold</dc:creator>
  <cp:lastModifiedBy>Jyl Panjer</cp:lastModifiedBy>
  <cp:revision>3</cp:revision>
  <cp:lastPrinted>2017-05-03T17:09:00Z</cp:lastPrinted>
  <dcterms:created xsi:type="dcterms:W3CDTF">2019-09-06T17:46:00Z</dcterms:created>
  <dcterms:modified xsi:type="dcterms:W3CDTF">2019-09-06T17:46:00Z</dcterms:modified>
</cp:coreProperties>
</file>